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D32D8" w14:textId="4051CAC1" w:rsidR="0007631D" w:rsidRPr="003477BC" w:rsidRDefault="004E246E">
      <w:pPr>
        <w:widowControl w:val="0"/>
        <w:ind w:left="9639"/>
        <w:jc w:val="both"/>
        <w:textAlignment w:val="baseline"/>
        <w:rPr>
          <w:szCs w:val="24"/>
        </w:rPr>
      </w:pPr>
      <w:r w:rsidRPr="003477BC">
        <w:rPr>
          <w:szCs w:val="24"/>
        </w:rPr>
        <w:t>Projektų, finansuojamų valstybės biudžeto lėšomis, administravimo ir finansavimo taisyklių</w:t>
      </w:r>
      <w:r w:rsidR="00275C9A" w:rsidRPr="003477BC">
        <w:rPr>
          <w:szCs w:val="24"/>
        </w:rPr>
        <w:t xml:space="preserve"> </w:t>
      </w:r>
    </w:p>
    <w:p w14:paraId="681455F1" w14:textId="1CDC2A0E" w:rsidR="0007631D" w:rsidRPr="003477BC" w:rsidRDefault="0043641C">
      <w:pPr>
        <w:widowControl w:val="0"/>
        <w:ind w:left="9639"/>
        <w:jc w:val="both"/>
        <w:textAlignment w:val="baseline"/>
        <w:rPr>
          <w:szCs w:val="24"/>
        </w:rPr>
      </w:pPr>
      <w:r w:rsidRPr="003477BC">
        <w:rPr>
          <w:szCs w:val="24"/>
        </w:rPr>
        <w:t>3</w:t>
      </w:r>
      <w:r w:rsidR="009A59B4" w:rsidRPr="003477BC">
        <w:rPr>
          <w:szCs w:val="24"/>
        </w:rPr>
        <w:t xml:space="preserve"> </w:t>
      </w:r>
      <w:r w:rsidR="00275C9A" w:rsidRPr="003477BC">
        <w:rPr>
          <w:szCs w:val="24"/>
        </w:rPr>
        <w:t>priedas</w:t>
      </w:r>
    </w:p>
    <w:p w14:paraId="6F31F7B5" w14:textId="77777777" w:rsidR="0007631D" w:rsidRPr="003477BC" w:rsidRDefault="0007631D">
      <w:pPr>
        <w:widowControl w:val="0"/>
        <w:jc w:val="right"/>
        <w:textAlignment w:val="baseline"/>
        <w:rPr>
          <w:szCs w:val="24"/>
        </w:rPr>
      </w:pPr>
    </w:p>
    <w:p w14:paraId="6AF8CFF1" w14:textId="7B974DF5" w:rsidR="0007631D" w:rsidRPr="003477BC" w:rsidRDefault="00275C9A">
      <w:pPr>
        <w:widowControl w:val="0"/>
        <w:shd w:val="clear" w:color="auto" w:fill="FFFFFF"/>
        <w:jc w:val="center"/>
        <w:textAlignment w:val="baseline"/>
        <w:rPr>
          <w:b/>
          <w:bCs/>
          <w:szCs w:val="24"/>
        </w:rPr>
      </w:pPr>
      <w:r w:rsidRPr="003477BC">
        <w:rPr>
          <w:b/>
          <w:bCs/>
          <w:szCs w:val="24"/>
        </w:rPr>
        <w:t>(Pasiūlymo dėl projektų specialiųjų ir prioritetinių atrankos kriterijų nustatymo ir (arba) keitimo bei vertinimo metodikos forma)</w:t>
      </w:r>
    </w:p>
    <w:p w14:paraId="664E2DAF" w14:textId="3A3C35FC" w:rsidR="0007631D" w:rsidRDefault="0007631D">
      <w:pPr>
        <w:widowControl w:val="0"/>
        <w:textAlignment w:val="baseline"/>
        <w:rPr>
          <w:szCs w:val="24"/>
        </w:rPr>
      </w:pPr>
    </w:p>
    <w:p w14:paraId="32EFDC70" w14:textId="40846B2C" w:rsidR="002C73E8" w:rsidRPr="003477BC" w:rsidRDefault="002C73E8">
      <w:pPr>
        <w:widowControl w:val="0"/>
        <w:textAlignment w:val="baseline"/>
        <w:rPr>
          <w:szCs w:val="24"/>
        </w:rPr>
      </w:pPr>
      <w:r>
        <w:rPr>
          <w:szCs w:val="24"/>
        </w:rPr>
        <w:t xml:space="preserve">                                                                                            Lietuvos Respublikos kultūros ministerija</w:t>
      </w:r>
    </w:p>
    <w:p w14:paraId="5B9AC0C8" w14:textId="28312EC3" w:rsidR="0007631D" w:rsidRPr="00A4372E" w:rsidRDefault="00275C9A">
      <w:pPr>
        <w:widowControl w:val="0"/>
        <w:jc w:val="center"/>
        <w:textAlignment w:val="baseline"/>
        <w:rPr>
          <w:szCs w:val="24"/>
        </w:rPr>
      </w:pPr>
      <w:r w:rsidRPr="00A4372E">
        <w:rPr>
          <w:szCs w:val="24"/>
        </w:rPr>
        <w:t>________________________________________</w:t>
      </w:r>
      <w:r w:rsidR="00A4372E" w:rsidRPr="00A4372E">
        <w:rPr>
          <w:szCs w:val="24"/>
        </w:rPr>
        <w:t>_______________</w:t>
      </w:r>
    </w:p>
    <w:p w14:paraId="5AE29B7C" w14:textId="43549ECF" w:rsidR="0007631D" w:rsidRPr="003477BC" w:rsidRDefault="00275C9A">
      <w:pPr>
        <w:widowControl w:val="0"/>
        <w:jc w:val="center"/>
        <w:textAlignment w:val="baseline"/>
        <w:rPr>
          <w:szCs w:val="24"/>
        </w:rPr>
      </w:pPr>
      <w:r w:rsidRPr="003477BC">
        <w:rPr>
          <w:szCs w:val="24"/>
        </w:rPr>
        <w:t xml:space="preserve">(ministerijos </w:t>
      </w:r>
      <w:r w:rsidRPr="003477BC">
        <w:rPr>
          <w:iCs/>
          <w:szCs w:val="24"/>
        </w:rPr>
        <w:t>arba regiono plėtros tarybos</w:t>
      </w:r>
      <w:r w:rsidR="006645DF" w:rsidRPr="003477BC">
        <w:rPr>
          <w:szCs w:val="24"/>
        </w:rPr>
        <w:t xml:space="preserve"> pavadinimas</w:t>
      </w:r>
      <w:r w:rsidRPr="003477BC">
        <w:rPr>
          <w:szCs w:val="24"/>
        </w:rPr>
        <w:t>)</w:t>
      </w:r>
    </w:p>
    <w:p w14:paraId="06A2625F" w14:textId="77777777" w:rsidR="0007631D" w:rsidRPr="003477BC" w:rsidRDefault="0007631D">
      <w:pPr>
        <w:widowControl w:val="0"/>
        <w:textAlignment w:val="baseline"/>
        <w:rPr>
          <w:szCs w:val="24"/>
        </w:rPr>
      </w:pPr>
    </w:p>
    <w:p w14:paraId="51D1B5B7" w14:textId="77777777" w:rsidR="0007631D" w:rsidRPr="003477BC" w:rsidRDefault="0007631D">
      <w:pPr>
        <w:widowControl w:val="0"/>
        <w:textAlignment w:val="baseline"/>
        <w:rPr>
          <w:szCs w:val="24"/>
        </w:rPr>
      </w:pPr>
    </w:p>
    <w:p w14:paraId="7534FC61" w14:textId="5CD67C09" w:rsidR="0007631D" w:rsidRPr="003477BC" w:rsidRDefault="00275C9A">
      <w:pPr>
        <w:widowControl w:val="0"/>
        <w:jc w:val="center"/>
        <w:textAlignment w:val="baseline"/>
        <w:rPr>
          <w:b/>
          <w:bCs/>
          <w:szCs w:val="24"/>
        </w:rPr>
      </w:pPr>
      <w:r w:rsidRPr="003477BC">
        <w:rPr>
          <w:b/>
          <w:bCs/>
          <w:szCs w:val="24"/>
        </w:rPr>
        <w:t>PASIŪLYMAS DĖL PROJEKTŲ SPECIALIŲJŲ IR PRIORITETINIŲ ATRANKOS KRITERIJŲ NUSTATYMO IR (ARBA) KEITIMO BEI VERTINIMO METODIK</w:t>
      </w:r>
      <w:r w:rsidR="00C91C97">
        <w:rPr>
          <w:b/>
          <w:bCs/>
          <w:szCs w:val="24"/>
        </w:rPr>
        <w:t>OS</w:t>
      </w:r>
    </w:p>
    <w:p w14:paraId="0CC2F959" w14:textId="77777777" w:rsidR="0007631D" w:rsidRPr="003477BC" w:rsidRDefault="0007631D">
      <w:pPr>
        <w:widowControl w:val="0"/>
        <w:jc w:val="center"/>
        <w:textAlignment w:val="baseline"/>
        <w:rPr>
          <w:szCs w:val="24"/>
        </w:rPr>
      </w:pPr>
    </w:p>
    <w:p w14:paraId="2EE47239" w14:textId="77777777" w:rsidR="0007631D" w:rsidRPr="003477BC" w:rsidRDefault="00275C9A">
      <w:pPr>
        <w:widowControl w:val="0"/>
        <w:jc w:val="center"/>
        <w:textAlignment w:val="baseline"/>
        <w:rPr>
          <w:szCs w:val="24"/>
        </w:rPr>
      </w:pPr>
      <w:r w:rsidRPr="003477BC">
        <w:rPr>
          <w:szCs w:val="24"/>
        </w:rPr>
        <w:t>20__ m. ________d.</w:t>
      </w:r>
    </w:p>
    <w:p w14:paraId="0CFEB29A" w14:textId="77777777" w:rsidR="0007631D" w:rsidRPr="003477BC" w:rsidRDefault="0007631D">
      <w:pPr>
        <w:widowControl w:val="0"/>
        <w:jc w:val="center"/>
        <w:textAlignment w:val="baseline"/>
        <w:rPr>
          <w:szCs w:val="24"/>
        </w:rPr>
      </w:pPr>
    </w:p>
    <w:p w14:paraId="523DCB94" w14:textId="77777777" w:rsidR="0007631D" w:rsidRPr="003477BC" w:rsidRDefault="0007631D">
      <w:pPr>
        <w:widowControl w:val="0"/>
        <w:spacing w:line="240" w:lineRule="exact"/>
        <w:textAlignment w:val="baseline"/>
        <w:rPr>
          <w:bCs/>
          <w:i/>
          <w:color w:val="808080" w:themeColor="background1" w:themeShade="8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07631D" w:rsidRPr="003477BC" w14:paraId="77188082" w14:textId="77777777" w:rsidTr="2C5D19BA">
        <w:tc>
          <w:tcPr>
            <w:tcW w:w="6256" w:type="dxa"/>
            <w:shd w:val="clear" w:color="auto" w:fill="auto"/>
            <w:vAlign w:val="center"/>
          </w:tcPr>
          <w:p w14:paraId="27B7C8B4" w14:textId="26D73FFD" w:rsidR="0007631D" w:rsidRPr="003477BC" w:rsidRDefault="00275C9A">
            <w:pPr>
              <w:widowControl w:val="0"/>
              <w:textAlignment w:val="baseline"/>
              <w:rPr>
                <w:b/>
                <w:bCs/>
                <w:szCs w:val="24"/>
              </w:rPr>
            </w:pPr>
            <w:r w:rsidRPr="003477BC">
              <w:rPr>
                <w:b/>
                <w:bCs/>
                <w:szCs w:val="24"/>
              </w:rPr>
              <w:t>Pasiūlymą dėl projektų atrankos kriterijų nustatymo ir (arba) keitimo bei vertinimo metodiką teikianti institucija</w:t>
            </w:r>
          </w:p>
        </w:tc>
        <w:tc>
          <w:tcPr>
            <w:tcW w:w="8871" w:type="dxa"/>
            <w:shd w:val="clear" w:color="auto" w:fill="auto"/>
            <w:vAlign w:val="center"/>
          </w:tcPr>
          <w:p w14:paraId="509B765C" w14:textId="6E11FFC9" w:rsidR="0007631D" w:rsidRPr="003477BC" w:rsidRDefault="00350D5C" w:rsidP="00275C9A">
            <w:pPr>
              <w:widowControl w:val="0"/>
              <w:jc w:val="both"/>
              <w:textAlignment w:val="baseline"/>
              <w:rPr>
                <w:i/>
                <w:color w:val="808080" w:themeColor="background1" w:themeShade="80"/>
                <w:szCs w:val="24"/>
              </w:rPr>
            </w:pPr>
            <w:r w:rsidRPr="0097196F">
              <w:rPr>
                <w:iCs/>
                <w:szCs w:val="24"/>
              </w:rPr>
              <w:t>Lietuvos Respublikos kultūros ministerija</w:t>
            </w:r>
          </w:p>
        </w:tc>
      </w:tr>
      <w:tr w:rsidR="0007631D" w:rsidRPr="003477BC" w14:paraId="5BE1F7E2" w14:textId="77777777" w:rsidTr="2C5D19BA">
        <w:tc>
          <w:tcPr>
            <w:tcW w:w="6256" w:type="dxa"/>
            <w:shd w:val="clear" w:color="auto" w:fill="auto"/>
            <w:vAlign w:val="center"/>
          </w:tcPr>
          <w:p w14:paraId="0206FA4F" w14:textId="4BEED8B3" w:rsidR="0007631D" w:rsidRPr="003477BC" w:rsidRDefault="00275C9A">
            <w:pPr>
              <w:widowControl w:val="0"/>
              <w:textAlignment w:val="baseline"/>
              <w:rPr>
                <w:b/>
                <w:bCs/>
                <w:szCs w:val="24"/>
              </w:rPr>
            </w:pPr>
            <w:r w:rsidRPr="003477BC">
              <w:rPr>
                <w:b/>
                <w:bCs/>
                <w:szCs w:val="24"/>
              </w:rPr>
              <w:t>Pažangos priemonės veiklos (poveiklės) pavadinimas</w:t>
            </w:r>
          </w:p>
        </w:tc>
        <w:tc>
          <w:tcPr>
            <w:tcW w:w="8871" w:type="dxa"/>
            <w:shd w:val="clear" w:color="auto" w:fill="auto"/>
            <w:vAlign w:val="center"/>
          </w:tcPr>
          <w:p w14:paraId="60BD5E92" w14:textId="773317BC" w:rsidR="0007631D" w:rsidRPr="003477BC" w:rsidRDefault="00C42E60" w:rsidP="00275C9A">
            <w:pPr>
              <w:widowControl w:val="0"/>
              <w:jc w:val="both"/>
              <w:textAlignment w:val="baseline"/>
              <w:rPr>
                <w:color w:val="808080" w:themeColor="background1" w:themeShade="80"/>
                <w:szCs w:val="24"/>
              </w:rPr>
            </w:pPr>
            <w:r>
              <w:t>08-001-04-02-01 „Lietuvos kūrėjų konkurencingumo ir žinomumo didinimas, Lietuvos kūrybinio potencialo panaudojimo skatinimas“</w:t>
            </w:r>
            <w:r w:rsidR="000C6394">
              <w:t xml:space="preserve"> veikla Nr. 5 „Trišalio bendradarbiavimo projektai“ </w:t>
            </w:r>
          </w:p>
        </w:tc>
      </w:tr>
      <w:tr w:rsidR="0007631D" w:rsidRPr="003477BC" w14:paraId="31AE92AE" w14:textId="77777777" w:rsidTr="2C5D19BA">
        <w:tc>
          <w:tcPr>
            <w:tcW w:w="6256" w:type="dxa"/>
            <w:shd w:val="clear" w:color="auto" w:fill="auto"/>
            <w:vAlign w:val="center"/>
          </w:tcPr>
          <w:p w14:paraId="06EF78B7" w14:textId="454609B1" w:rsidR="0007631D" w:rsidRPr="003477BC" w:rsidRDefault="00275C9A">
            <w:pPr>
              <w:widowControl w:val="0"/>
              <w:textAlignment w:val="baseline"/>
              <w:rPr>
                <w:b/>
                <w:bCs/>
                <w:szCs w:val="24"/>
              </w:rPr>
            </w:pPr>
            <w:r w:rsidRPr="003477BC">
              <w:rPr>
                <w:b/>
                <w:bCs/>
                <w:szCs w:val="24"/>
              </w:rPr>
              <w:t>Pažangos priemonės veiklai (poveiklei) skirta finansavimo suma (</w:t>
            </w:r>
            <w:r w:rsidR="009A59B4" w:rsidRPr="003477BC">
              <w:rPr>
                <w:b/>
                <w:bCs/>
                <w:szCs w:val="24"/>
              </w:rPr>
              <w:t>tūkst</w:t>
            </w:r>
            <w:r w:rsidRPr="003477BC">
              <w:rPr>
                <w:b/>
                <w:bCs/>
                <w:szCs w:val="24"/>
              </w:rPr>
              <w:t>. eurų)</w:t>
            </w:r>
          </w:p>
        </w:tc>
        <w:tc>
          <w:tcPr>
            <w:tcW w:w="8871" w:type="dxa"/>
            <w:shd w:val="clear" w:color="auto" w:fill="auto"/>
            <w:vAlign w:val="center"/>
          </w:tcPr>
          <w:p w14:paraId="2BF6AF44" w14:textId="7A991E36" w:rsidR="0007631D" w:rsidRPr="003477BC" w:rsidRDefault="00350D5C" w:rsidP="49A27B3F">
            <w:pPr>
              <w:widowControl w:val="0"/>
              <w:jc w:val="both"/>
              <w:textAlignment w:val="baseline"/>
              <w:rPr>
                <w:color w:val="808080" w:themeColor="background1" w:themeShade="80"/>
              </w:rPr>
            </w:pPr>
            <w:r w:rsidRPr="2C5D19BA">
              <w:rPr>
                <w:color w:val="000000" w:themeColor="text1"/>
              </w:rPr>
              <w:t>2,93 mln. eurų (2025 – 930 tūkst. eurų, 2026 – 1 mln. eurų, 2027 – 1 mln. eurų)</w:t>
            </w:r>
          </w:p>
        </w:tc>
      </w:tr>
      <w:tr w:rsidR="0007631D" w:rsidRPr="003477BC" w14:paraId="390279EA" w14:textId="77777777" w:rsidTr="2C5D19BA">
        <w:tc>
          <w:tcPr>
            <w:tcW w:w="6256" w:type="dxa"/>
            <w:shd w:val="clear" w:color="auto" w:fill="auto"/>
            <w:vAlign w:val="center"/>
          </w:tcPr>
          <w:p w14:paraId="113DE1EC" w14:textId="78882A84" w:rsidR="0007631D" w:rsidRPr="003477BC" w:rsidRDefault="00275C9A">
            <w:pPr>
              <w:widowControl w:val="0"/>
              <w:textAlignment w:val="baseline"/>
              <w:rPr>
                <w:b/>
                <w:bCs/>
                <w:szCs w:val="24"/>
              </w:rPr>
            </w:pPr>
            <w:r w:rsidRPr="003477BC">
              <w:rPr>
                <w:b/>
                <w:bCs/>
                <w:szCs w:val="24"/>
              </w:rPr>
              <w:t>Finansavimo šaltinis (-iai)</w:t>
            </w:r>
          </w:p>
        </w:tc>
        <w:tc>
          <w:tcPr>
            <w:tcW w:w="8871" w:type="dxa"/>
            <w:shd w:val="clear" w:color="auto" w:fill="auto"/>
            <w:vAlign w:val="center"/>
          </w:tcPr>
          <w:p w14:paraId="0E10E3DE" w14:textId="0330D775" w:rsidR="0007631D" w:rsidRPr="00976148" w:rsidRDefault="00976148" w:rsidP="00275C9A">
            <w:pPr>
              <w:jc w:val="both"/>
              <w:rPr>
                <w:iCs/>
                <w:color w:val="000000" w:themeColor="text1"/>
                <w:szCs w:val="24"/>
              </w:rPr>
            </w:pPr>
            <w:r>
              <w:rPr>
                <w:iCs/>
                <w:color w:val="000000" w:themeColor="text1"/>
                <w:szCs w:val="24"/>
              </w:rPr>
              <w:t>Valstybės biudžeto lėšos</w:t>
            </w:r>
          </w:p>
        </w:tc>
      </w:tr>
      <w:tr w:rsidR="0007631D" w:rsidRPr="003477BC" w14:paraId="336BAD4A" w14:textId="77777777" w:rsidTr="2C5D19BA">
        <w:tc>
          <w:tcPr>
            <w:tcW w:w="6256" w:type="dxa"/>
            <w:shd w:val="clear" w:color="auto" w:fill="auto"/>
            <w:vAlign w:val="center"/>
          </w:tcPr>
          <w:p w14:paraId="3F00C7BD" w14:textId="1B5CE609" w:rsidR="0007631D" w:rsidRPr="003477BC" w:rsidRDefault="00275C9A">
            <w:pPr>
              <w:widowControl w:val="0"/>
              <w:textAlignment w:val="baseline"/>
              <w:rPr>
                <w:b/>
                <w:bCs/>
                <w:szCs w:val="24"/>
              </w:rPr>
            </w:pPr>
            <w:r w:rsidRPr="003477BC">
              <w:rPr>
                <w:b/>
                <w:bCs/>
                <w:szCs w:val="24"/>
              </w:rPr>
              <w:t xml:space="preserve">Projektų atrankos būdas </w:t>
            </w:r>
          </w:p>
        </w:tc>
        <w:tc>
          <w:tcPr>
            <w:tcW w:w="8871" w:type="dxa"/>
            <w:shd w:val="clear" w:color="auto" w:fill="auto"/>
            <w:vAlign w:val="center"/>
          </w:tcPr>
          <w:p w14:paraId="1BFB854A" w14:textId="1B2B1BC5" w:rsidR="0007631D" w:rsidRPr="003477BC" w:rsidRDefault="006B39A4" w:rsidP="00275C9A">
            <w:pPr>
              <w:widowControl w:val="0"/>
              <w:jc w:val="both"/>
              <w:textAlignment w:val="baseline"/>
              <w:rPr>
                <w:szCs w:val="24"/>
              </w:rPr>
            </w:pPr>
            <w:sdt>
              <w:sdtPr>
                <w:id w:val="-202713860"/>
                <w:placeholder>
                  <w:docPart w:val="76F6137AF53249CBA221A4D46E9026F1"/>
                </w:placeholder>
                <w14:checkbox>
                  <w14:checked w14:val="0"/>
                  <w14:checkedState w14:val="2612" w14:font="MS Gothic"/>
                  <w14:uncheckedState w14:val="2610" w14:font="MS Gothic"/>
                </w14:checkbox>
              </w:sdtPr>
              <w:sdtEndPr/>
              <w:sdtContent>
                <w:r w:rsidR="00414721">
                  <w:rPr>
                    <w:rFonts w:ascii="MS Gothic" w:eastAsia="MS Gothic" w:hAnsi="MS Gothic" w:hint="eastAsia"/>
                  </w:rPr>
                  <w:t>☐</w:t>
                </w:r>
              </w:sdtContent>
            </w:sdt>
            <w:r w:rsidR="00275C9A" w:rsidRPr="003477BC">
              <w:rPr>
                <w:szCs w:val="24"/>
              </w:rPr>
              <w:t xml:space="preserve"> Planavimo</w:t>
            </w:r>
          </w:p>
          <w:p w14:paraId="1B352361" w14:textId="38C59037" w:rsidR="0007631D" w:rsidRPr="003477BC" w:rsidRDefault="006B39A4" w:rsidP="00275C9A">
            <w:pPr>
              <w:widowControl w:val="0"/>
              <w:jc w:val="both"/>
              <w:textAlignment w:val="baseline"/>
              <w:rPr>
                <w:szCs w:val="24"/>
              </w:rPr>
            </w:pPr>
            <w:sdt>
              <w:sdtPr>
                <w:id w:val="1229422174"/>
                <w:placeholder>
                  <w:docPart w:val="DF4AF5E0D6264207BAB2A07EBB0895E7"/>
                </w:placeholder>
                <w14:checkbox>
                  <w14:checked w14:val="1"/>
                  <w14:checkedState w14:val="2612" w14:font="MS Gothic"/>
                  <w14:uncheckedState w14:val="2610" w14:font="MS Gothic"/>
                </w14:checkbox>
              </w:sdtPr>
              <w:sdtEndPr/>
              <w:sdtContent>
                <w:r w:rsidR="00350D5C">
                  <w:rPr>
                    <w:rFonts w:ascii="MS Gothic" w:eastAsia="MS Gothic" w:hAnsi="MS Gothic" w:hint="eastAsia"/>
                  </w:rPr>
                  <w:t>☒</w:t>
                </w:r>
              </w:sdtContent>
            </w:sdt>
            <w:r w:rsidR="00414721">
              <w:rPr>
                <w:rStyle w:val="normaltextrun"/>
                <w:color w:val="808080" w:themeColor="background1" w:themeShade="80"/>
                <w:sz w:val="22"/>
                <w:szCs w:val="22"/>
              </w:rPr>
              <w:t xml:space="preserve"> </w:t>
            </w:r>
            <w:r w:rsidR="00275C9A" w:rsidRPr="003477BC">
              <w:rPr>
                <w:szCs w:val="24"/>
              </w:rPr>
              <w:t>Konkurso</w:t>
            </w:r>
          </w:p>
          <w:p w14:paraId="609AFC41" w14:textId="36073455" w:rsidR="0007631D" w:rsidRPr="003477BC" w:rsidRDefault="006B39A4" w:rsidP="00275C9A">
            <w:pPr>
              <w:widowControl w:val="0"/>
              <w:jc w:val="both"/>
              <w:textAlignment w:val="baseline"/>
              <w:rPr>
                <w:szCs w:val="24"/>
              </w:rPr>
            </w:pPr>
            <w:sdt>
              <w:sdtPr>
                <w:id w:val="-2030712336"/>
                <w:placeholder>
                  <w:docPart w:val="BD5BDE1895D64426B2F143040D4AAB94"/>
                </w:placeholder>
                <w14:checkbox>
                  <w14:checked w14:val="0"/>
                  <w14:checkedState w14:val="2612" w14:font="MS Gothic"/>
                  <w14:uncheckedState w14:val="2610" w14:font="MS Gothic"/>
                </w14:checkbox>
              </w:sdtPr>
              <w:sdtEndPr/>
              <w:sdtContent>
                <w:r w:rsidR="00414721">
                  <w:rPr>
                    <w:rFonts w:ascii="MS Gothic" w:eastAsia="MS Gothic" w:hAnsi="MS Gothic" w:hint="eastAsia"/>
                  </w:rPr>
                  <w:t>☐</w:t>
                </w:r>
              </w:sdtContent>
            </w:sdt>
            <w:r w:rsidR="00275C9A" w:rsidRPr="003477BC">
              <w:rPr>
                <w:szCs w:val="24"/>
              </w:rPr>
              <w:t xml:space="preserve"> Tęstinės projektų atrankos</w:t>
            </w:r>
          </w:p>
          <w:p w14:paraId="19502A19" w14:textId="7A93771B" w:rsidR="0007631D" w:rsidRPr="003477BC" w:rsidRDefault="0007631D" w:rsidP="00275C9A">
            <w:pPr>
              <w:widowControl w:val="0"/>
              <w:jc w:val="both"/>
              <w:textAlignment w:val="baseline"/>
              <w:rPr>
                <w:i/>
                <w:szCs w:val="24"/>
              </w:rPr>
            </w:pPr>
          </w:p>
        </w:tc>
      </w:tr>
    </w:tbl>
    <w:p w14:paraId="2A20A757" w14:textId="77777777" w:rsidR="0007631D" w:rsidRPr="003477BC" w:rsidRDefault="0007631D">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0"/>
        <w:gridCol w:w="8877"/>
      </w:tblGrid>
      <w:tr w:rsidR="0007631D" w:rsidRPr="003477BC" w14:paraId="51B3363E" w14:textId="77777777" w:rsidTr="2C5D19BA">
        <w:tc>
          <w:tcPr>
            <w:tcW w:w="6250" w:type="dxa"/>
            <w:shd w:val="clear" w:color="auto" w:fill="auto"/>
          </w:tcPr>
          <w:p w14:paraId="41C0751E" w14:textId="7846ADCA" w:rsidR="0007631D" w:rsidRPr="003477BC" w:rsidRDefault="00275C9A">
            <w:pPr>
              <w:widowControl w:val="0"/>
              <w:jc w:val="both"/>
              <w:textAlignment w:val="baseline"/>
              <w:rPr>
                <w:b/>
                <w:sz w:val="22"/>
                <w:szCs w:val="22"/>
                <w:lang w:eastAsia="lt-LT"/>
              </w:rPr>
            </w:pPr>
            <w:r w:rsidRPr="003477BC">
              <w:rPr>
                <w:szCs w:val="24"/>
              </w:rPr>
              <w:br w:type="page"/>
            </w:r>
            <w:sdt>
              <w:sdtPr>
                <w:id w:val="-963118867"/>
                <w:placeholder>
                  <w:docPart w:val="44988062BE804BF991F3BF18753BD497"/>
                </w:placeholder>
                <w14:checkbox>
                  <w14:checked w14:val="1"/>
                  <w14:checkedState w14:val="2612" w14:font="MS Gothic"/>
                  <w14:uncheckedState w14:val="2610" w14:font="MS Gothic"/>
                </w14:checkbox>
              </w:sdtPr>
              <w:sdtEndPr/>
              <w:sdtContent>
                <w:r w:rsidR="00350D5C">
                  <w:rPr>
                    <w:rFonts w:ascii="MS Gothic" w:eastAsia="MS Gothic" w:hAnsi="MS Gothic" w:hint="eastAsia"/>
                  </w:rPr>
                  <w:t>☒</w:t>
                </w:r>
              </w:sdtContent>
            </w:sdt>
            <w:r w:rsidRPr="003477BC">
              <w:rPr>
                <w:b/>
                <w:szCs w:val="24"/>
                <w:lang w:eastAsia="lt-LT"/>
              </w:rPr>
              <w:t xml:space="preserve"> </w:t>
            </w:r>
            <w:r w:rsidR="00A4372E" w:rsidRPr="003477BC">
              <w:rPr>
                <w:b/>
                <w:sz w:val="22"/>
                <w:szCs w:val="22"/>
                <w:lang w:eastAsia="lt-LT"/>
              </w:rPr>
              <w:t xml:space="preserve">PROJEKTŲ </w:t>
            </w:r>
            <w:r w:rsidRPr="003477BC">
              <w:rPr>
                <w:b/>
                <w:sz w:val="22"/>
                <w:szCs w:val="22"/>
                <w:lang w:eastAsia="lt-LT"/>
              </w:rPr>
              <w:t>SPECIALUSIS ATRANKOS KRITERIJUS</w:t>
            </w:r>
          </w:p>
          <w:p w14:paraId="0744BF57" w14:textId="2DD54C39" w:rsidR="0007631D" w:rsidRPr="00F178E9" w:rsidRDefault="006B39A4">
            <w:pPr>
              <w:widowControl w:val="0"/>
              <w:jc w:val="both"/>
              <w:textAlignment w:val="baseline"/>
              <w:rPr>
                <w:b/>
                <w:sz w:val="22"/>
                <w:szCs w:val="22"/>
                <w:lang w:eastAsia="lt-LT"/>
              </w:rPr>
            </w:pPr>
            <w:sdt>
              <w:sdtPr>
                <w:id w:val="-10687967"/>
                <w:placeholder>
                  <w:docPart w:val="8E109BF755A04FE6A08BDFA2F624A689"/>
                </w:placeholder>
                <w14:checkbox>
                  <w14:checked w14:val="0"/>
                  <w14:checkedState w14:val="2612" w14:font="MS Gothic"/>
                  <w14:uncheckedState w14:val="2610" w14:font="MS Gothic"/>
                </w14:checkbox>
              </w:sdtPr>
              <w:sdtEndPr/>
              <w:sdtContent>
                <w:r w:rsidR="00B06977">
                  <w:rPr>
                    <w:rFonts w:ascii="MS Gothic" w:eastAsia="MS Gothic" w:hAnsi="MS Gothic" w:hint="eastAsia"/>
                  </w:rPr>
                  <w:t>☐</w:t>
                </w:r>
              </w:sdtContent>
            </w:sdt>
            <w:r w:rsidR="00275C9A" w:rsidRPr="003477BC">
              <w:rPr>
                <w:b/>
                <w:szCs w:val="24"/>
                <w:lang w:eastAsia="lt-LT"/>
              </w:rPr>
              <w:t xml:space="preserve"> </w:t>
            </w:r>
            <w:r w:rsidR="00B06977" w:rsidRPr="003477BC">
              <w:rPr>
                <w:b/>
                <w:sz w:val="22"/>
                <w:szCs w:val="22"/>
                <w:lang w:eastAsia="lt-LT"/>
              </w:rPr>
              <w:t xml:space="preserve">PROJEKTŲ </w:t>
            </w:r>
            <w:r w:rsidR="00275C9A" w:rsidRPr="003477BC">
              <w:rPr>
                <w:b/>
                <w:sz w:val="22"/>
                <w:szCs w:val="22"/>
                <w:lang w:eastAsia="lt-LT"/>
              </w:rPr>
              <w:t>PRIORITETINIS ATRANKOS KRITERIJU</w:t>
            </w:r>
            <w:r w:rsidR="00F178E9">
              <w:rPr>
                <w:b/>
                <w:sz w:val="22"/>
                <w:szCs w:val="22"/>
                <w:lang w:eastAsia="lt-LT"/>
              </w:rPr>
              <w:t>S</w:t>
            </w:r>
          </w:p>
        </w:tc>
        <w:tc>
          <w:tcPr>
            <w:tcW w:w="8877" w:type="dxa"/>
            <w:shd w:val="clear" w:color="auto" w:fill="auto"/>
          </w:tcPr>
          <w:p w14:paraId="736D2F4A" w14:textId="17DA0073" w:rsidR="0007631D" w:rsidRPr="003477BC" w:rsidRDefault="006B39A4">
            <w:pPr>
              <w:widowControl w:val="0"/>
              <w:jc w:val="both"/>
              <w:textAlignment w:val="baseline"/>
              <w:rPr>
                <w:bCs/>
                <w:szCs w:val="24"/>
                <w:lang w:eastAsia="lt-LT"/>
              </w:rPr>
            </w:pPr>
            <w:sdt>
              <w:sdtPr>
                <w:id w:val="682480830"/>
                <w:placeholder>
                  <w:docPart w:val="05942E8771314A81A2C767AA6CA282D6"/>
                </w:placeholder>
                <w14:checkbox>
                  <w14:checked w14:val="1"/>
                  <w14:checkedState w14:val="2612" w14:font="MS Gothic"/>
                  <w14:uncheckedState w14:val="2610" w14:font="MS Gothic"/>
                </w14:checkbox>
              </w:sdtPr>
              <w:sdtEndPr/>
              <w:sdtContent>
                <w:r w:rsidR="00350D5C">
                  <w:rPr>
                    <w:rFonts w:ascii="MS Gothic" w:eastAsia="MS Gothic" w:hAnsi="MS Gothic" w:hint="eastAsia"/>
                  </w:rPr>
                  <w:t>☒</w:t>
                </w:r>
              </w:sdtContent>
            </w:sdt>
            <w:r w:rsidR="00414721">
              <w:rPr>
                <w:rStyle w:val="normaltextrun"/>
                <w:color w:val="808080" w:themeColor="background1" w:themeShade="80"/>
                <w:sz w:val="22"/>
                <w:szCs w:val="22"/>
              </w:rPr>
              <w:t xml:space="preserve"> </w:t>
            </w:r>
            <w:r w:rsidR="00275C9A" w:rsidRPr="003477BC">
              <w:rPr>
                <w:bCs/>
                <w:szCs w:val="24"/>
                <w:lang w:eastAsia="lt-LT"/>
              </w:rPr>
              <w:t>Nustatymas</w:t>
            </w:r>
          </w:p>
          <w:p w14:paraId="3EBC1D0C" w14:textId="0D1F4CE1" w:rsidR="0007631D" w:rsidRPr="003477BC" w:rsidRDefault="006B39A4">
            <w:pPr>
              <w:widowControl w:val="0"/>
              <w:jc w:val="both"/>
              <w:textAlignment w:val="baseline"/>
              <w:rPr>
                <w:szCs w:val="24"/>
              </w:rPr>
            </w:pPr>
            <w:sdt>
              <w:sdtPr>
                <w:id w:val="1975172812"/>
                <w:placeholder>
                  <w:docPart w:val="782C1CC6404F4C8B9B502E143B9BBBD7"/>
                </w:placeholder>
                <w14:checkbox>
                  <w14:checked w14:val="0"/>
                  <w14:checkedState w14:val="2612" w14:font="MS Gothic"/>
                  <w14:uncheckedState w14:val="2610" w14:font="MS Gothic"/>
                </w14:checkbox>
              </w:sdtPr>
              <w:sdtEndPr/>
              <w:sdtContent>
                <w:r w:rsidR="00414721">
                  <w:rPr>
                    <w:rFonts w:ascii="MS Gothic" w:eastAsia="MS Gothic" w:hAnsi="MS Gothic" w:hint="eastAsia"/>
                  </w:rPr>
                  <w:t>☐</w:t>
                </w:r>
              </w:sdtContent>
            </w:sdt>
            <w:r w:rsidR="00275C9A" w:rsidRPr="003477BC">
              <w:rPr>
                <w:bCs/>
                <w:szCs w:val="24"/>
                <w:lang w:eastAsia="lt-LT"/>
              </w:rPr>
              <w:t xml:space="preserve"> Keitimas</w:t>
            </w:r>
          </w:p>
        </w:tc>
      </w:tr>
      <w:tr w:rsidR="0007631D" w:rsidRPr="003477BC" w14:paraId="6C9B72A7" w14:textId="77777777" w:rsidTr="2C5D19BA">
        <w:tc>
          <w:tcPr>
            <w:tcW w:w="6250" w:type="dxa"/>
            <w:shd w:val="clear" w:color="auto" w:fill="auto"/>
            <w:vAlign w:val="center"/>
          </w:tcPr>
          <w:p w14:paraId="6334BD0A" w14:textId="6FE24095" w:rsidR="0007631D" w:rsidRPr="003477BC" w:rsidRDefault="00275C9A">
            <w:pPr>
              <w:widowControl w:val="0"/>
              <w:textAlignment w:val="baseline"/>
              <w:rPr>
                <w:b/>
                <w:szCs w:val="24"/>
                <w:lang w:eastAsia="lt-LT"/>
              </w:rPr>
            </w:pPr>
            <w:r w:rsidRPr="003477BC">
              <w:rPr>
                <w:b/>
                <w:szCs w:val="24"/>
                <w:lang w:eastAsia="lt-LT"/>
              </w:rPr>
              <w:t>Projektų atrankos kriterijaus numeris ir pavadinimas</w:t>
            </w:r>
          </w:p>
        </w:tc>
        <w:tc>
          <w:tcPr>
            <w:tcW w:w="8877" w:type="dxa"/>
            <w:shd w:val="clear" w:color="auto" w:fill="auto"/>
          </w:tcPr>
          <w:p w14:paraId="794524A3" w14:textId="27C4160D" w:rsidR="0007631D" w:rsidRPr="009E7594" w:rsidRDefault="76E26CAE" w:rsidP="49A27B3F">
            <w:pPr>
              <w:pStyle w:val="Sraopastraipa"/>
              <w:widowControl w:val="0"/>
              <w:numPr>
                <w:ilvl w:val="0"/>
                <w:numId w:val="8"/>
              </w:numPr>
              <w:jc w:val="both"/>
              <w:textAlignment w:val="baseline"/>
              <w:rPr>
                <w:b/>
                <w:bCs/>
                <w:lang w:eastAsia="lt-LT"/>
              </w:rPr>
            </w:pPr>
            <w:r w:rsidRPr="2C5D19BA">
              <w:rPr>
                <w:b/>
                <w:bCs/>
                <w:lang w:eastAsia="lt-LT"/>
              </w:rPr>
              <w:t>B</w:t>
            </w:r>
            <w:r w:rsidR="26CF979C" w:rsidRPr="2C5D19BA">
              <w:rPr>
                <w:b/>
                <w:bCs/>
                <w:lang w:eastAsia="lt-LT"/>
              </w:rPr>
              <w:t xml:space="preserve">endradarbiavimo </w:t>
            </w:r>
            <w:r w:rsidR="53FA638B" w:rsidRPr="2C5D19BA">
              <w:rPr>
                <w:b/>
                <w:bCs/>
                <w:lang w:eastAsia="lt-LT"/>
              </w:rPr>
              <w:t>patir</w:t>
            </w:r>
            <w:r w:rsidR="08EEE70B" w:rsidRPr="2C5D19BA">
              <w:rPr>
                <w:b/>
                <w:bCs/>
                <w:lang w:eastAsia="lt-LT"/>
              </w:rPr>
              <w:t>tis</w:t>
            </w:r>
            <w:r w:rsidR="78C5AFAA" w:rsidRPr="2C5D19BA">
              <w:rPr>
                <w:b/>
                <w:bCs/>
                <w:lang w:eastAsia="lt-LT"/>
              </w:rPr>
              <w:t xml:space="preserve">. </w:t>
            </w:r>
          </w:p>
        </w:tc>
      </w:tr>
      <w:tr w:rsidR="0007631D" w:rsidRPr="003477BC" w14:paraId="225452A9" w14:textId="77777777" w:rsidTr="2C5D19BA">
        <w:tc>
          <w:tcPr>
            <w:tcW w:w="6250" w:type="dxa"/>
            <w:shd w:val="clear" w:color="auto" w:fill="auto"/>
            <w:vAlign w:val="center"/>
          </w:tcPr>
          <w:p w14:paraId="228A712C" w14:textId="56261FD1" w:rsidR="0007631D" w:rsidRPr="003477BC" w:rsidRDefault="00275C9A">
            <w:pPr>
              <w:widowControl w:val="0"/>
              <w:textAlignment w:val="baseline"/>
              <w:rPr>
                <w:b/>
                <w:szCs w:val="24"/>
                <w:lang w:eastAsia="lt-LT"/>
              </w:rPr>
            </w:pPr>
            <w:r w:rsidRPr="003477BC">
              <w:rPr>
                <w:b/>
                <w:szCs w:val="24"/>
                <w:lang w:eastAsia="lt-LT"/>
              </w:rPr>
              <w:t>Projektų atrankos kriterijaus vertinimo metodas ir taikymas</w:t>
            </w:r>
          </w:p>
        </w:tc>
        <w:tc>
          <w:tcPr>
            <w:tcW w:w="8877" w:type="dxa"/>
            <w:shd w:val="clear" w:color="auto" w:fill="auto"/>
          </w:tcPr>
          <w:p w14:paraId="4A9D791A" w14:textId="5B517B60" w:rsidR="00963CDE" w:rsidRDefault="009F7F45" w:rsidP="005047EE">
            <w:r>
              <w:t xml:space="preserve">Vertinama pareiškėjo patirtis </w:t>
            </w:r>
            <w:r w:rsidR="00281619">
              <w:t xml:space="preserve">įgyvendinant </w:t>
            </w:r>
            <w:r w:rsidR="00230571">
              <w:t xml:space="preserve">kultūros </w:t>
            </w:r>
            <w:r w:rsidR="00281619">
              <w:t xml:space="preserve">projektus vykdomus kartu su kitomis </w:t>
            </w:r>
            <w:r w:rsidR="5633A17C">
              <w:t xml:space="preserve">kultūros ar meno, ar kitų visuomenės sričių </w:t>
            </w:r>
            <w:r w:rsidR="00281619">
              <w:t xml:space="preserve">organizacijomis. </w:t>
            </w:r>
          </w:p>
          <w:p w14:paraId="763E1E58" w14:textId="481F15DF" w:rsidR="00472188" w:rsidRDefault="00472188" w:rsidP="005047EE">
            <w:pPr>
              <w:rPr>
                <w:szCs w:val="24"/>
              </w:rPr>
            </w:pPr>
          </w:p>
          <w:p w14:paraId="6B96E83F" w14:textId="6EB22DC3" w:rsidR="00472188" w:rsidRDefault="49E517A4" w:rsidP="000E1A1D">
            <w:pPr>
              <w:jc w:val="both"/>
            </w:pPr>
            <w:r>
              <w:lastRenderedPageBreak/>
              <w:t>Pareiškėj</w:t>
            </w:r>
            <w:r w:rsidR="23898F7B">
              <w:t>a</w:t>
            </w:r>
            <w:r>
              <w:t>s</w:t>
            </w:r>
            <w:r w:rsidR="5782A9EF">
              <w:t>,</w:t>
            </w:r>
            <w:r w:rsidR="533B2631">
              <w:t xml:space="preserve"> </w:t>
            </w:r>
            <w:r w:rsidR="7C4B8ED9">
              <w:t>iki PĮP pateikimo dienos</w:t>
            </w:r>
            <w:r w:rsidR="76A9D55B">
              <w:t>,</w:t>
            </w:r>
            <w:r w:rsidR="7C4B8ED9">
              <w:t xml:space="preserve"> </w:t>
            </w:r>
            <w:r w:rsidR="5DA94982">
              <w:t>turi būti įgyvendin</w:t>
            </w:r>
            <w:r w:rsidR="193E4790">
              <w:t>ęs</w:t>
            </w:r>
            <w:r w:rsidR="5DA94982">
              <w:t xml:space="preserve"> ne mažiau kaip tris </w:t>
            </w:r>
            <w:r w:rsidR="53092AEB">
              <w:t xml:space="preserve">kultūros </w:t>
            </w:r>
            <w:r w:rsidR="5DA94982">
              <w:t xml:space="preserve">projektus </w:t>
            </w:r>
            <w:r w:rsidR="46594B95">
              <w:t xml:space="preserve">aktyviai </w:t>
            </w:r>
            <w:r w:rsidR="2FAE677F">
              <w:t xml:space="preserve">bendradarbiaujant su kitomis </w:t>
            </w:r>
            <w:r w:rsidR="75684EC6">
              <w:t xml:space="preserve">kultūros ar meno ar kitų visuomenės sričių </w:t>
            </w:r>
            <w:r w:rsidR="2FAE677F">
              <w:t>organizacijomis</w:t>
            </w:r>
            <w:r w:rsidR="53092AEB">
              <w:t xml:space="preserve">. </w:t>
            </w:r>
          </w:p>
          <w:p w14:paraId="0E406683" w14:textId="77777777" w:rsidR="00963CDE" w:rsidRDefault="00963CDE" w:rsidP="005047EE">
            <w:pPr>
              <w:rPr>
                <w:szCs w:val="24"/>
              </w:rPr>
            </w:pPr>
          </w:p>
          <w:p w14:paraId="4C17DEB1" w14:textId="167705ED" w:rsidR="005047EE" w:rsidRDefault="3A82B22F" w:rsidP="00744296">
            <w:pPr>
              <w:spacing w:before="120" w:after="120"/>
              <w:jc w:val="both"/>
            </w:pPr>
            <w:r w:rsidRPr="2C5D19BA">
              <w:rPr>
                <w:color w:val="000000" w:themeColor="text1"/>
              </w:rPr>
              <w:t>Atitiktis vertinama pagal pareiškėjo kartu su PĮP pateiktus dokumentus</w:t>
            </w:r>
            <w:r w:rsidR="3C665524" w:rsidRPr="2C5D19BA">
              <w:rPr>
                <w:color w:val="000000" w:themeColor="text1"/>
              </w:rPr>
              <w:t xml:space="preserve"> –</w:t>
            </w:r>
            <w:r>
              <w:t xml:space="preserve"> </w:t>
            </w:r>
            <w:r w:rsidR="3C665524">
              <w:t xml:space="preserve">organizacijos </w:t>
            </w:r>
            <w:r>
              <w:t xml:space="preserve">vadovo </w:t>
            </w:r>
            <w:r w:rsidR="5B1C034C">
              <w:t xml:space="preserve">laisvos formos </w:t>
            </w:r>
            <w:r>
              <w:t xml:space="preserve">raštą dėl įgyvendintų kultūros projektų, aktyviai bendradarbiaujant su kitomis organizacijomis. Teikiamame </w:t>
            </w:r>
            <w:r w:rsidR="2507835D">
              <w:t>rašte</w:t>
            </w:r>
            <w:r>
              <w:t xml:space="preserve"> turi būti pateikti ne mažiau kaip trys anksčiau įgyvendinti projektai (projekto pavadinimas, partneriai, trumpasis aprašymas, projekto biudžetas)</w:t>
            </w:r>
            <w:r w:rsidR="5B93009F">
              <w:t xml:space="preserve">. </w:t>
            </w:r>
          </w:p>
          <w:p w14:paraId="74595665" w14:textId="063354EC" w:rsidR="003A70D8" w:rsidRPr="00155528" w:rsidRDefault="00A07C8D" w:rsidP="003A70D8">
            <w:pPr>
              <w:spacing w:before="120" w:after="120"/>
              <w:jc w:val="both"/>
              <w:rPr>
                <w:color w:val="FF0000"/>
                <w:szCs w:val="24"/>
              </w:rPr>
            </w:pPr>
            <w:r>
              <w:rPr>
                <w:bCs/>
                <w:szCs w:val="24"/>
                <w:lang w:eastAsia="lt-LT"/>
              </w:rPr>
              <w:t>Kriterijus taikomas tik PĮP vertinimo metu.</w:t>
            </w:r>
          </w:p>
        </w:tc>
      </w:tr>
      <w:tr w:rsidR="0007631D" w:rsidRPr="003477BC" w14:paraId="394004C0" w14:textId="77777777" w:rsidTr="2C5D19BA">
        <w:tc>
          <w:tcPr>
            <w:tcW w:w="6250" w:type="dxa"/>
            <w:shd w:val="clear" w:color="auto" w:fill="auto"/>
            <w:vAlign w:val="center"/>
          </w:tcPr>
          <w:p w14:paraId="17F3DB83" w14:textId="4623DD08" w:rsidR="0007631D" w:rsidRPr="003477BC" w:rsidRDefault="00275C9A">
            <w:pPr>
              <w:widowControl w:val="0"/>
              <w:textAlignment w:val="baseline"/>
              <w:rPr>
                <w:b/>
                <w:szCs w:val="24"/>
                <w:lang w:eastAsia="lt-LT"/>
              </w:rPr>
            </w:pPr>
            <w:r w:rsidRPr="003477BC">
              <w:rPr>
                <w:b/>
                <w:szCs w:val="24"/>
                <w:lang w:eastAsia="lt-LT"/>
              </w:rPr>
              <w:lastRenderedPageBreak/>
              <w:t>Projektų atrankos kriterijaus pasirinkimo pagrindimas</w:t>
            </w:r>
          </w:p>
        </w:tc>
        <w:tc>
          <w:tcPr>
            <w:tcW w:w="8877" w:type="dxa"/>
            <w:shd w:val="clear" w:color="auto" w:fill="auto"/>
          </w:tcPr>
          <w:p w14:paraId="694D12BA" w14:textId="3B188FB0" w:rsidR="00DB42E1" w:rsidRDefault="38753754" w:rsidP="49A27B3F">
            <w:pPr>
              <w:widowControl w:val="0"/>
              <w:jc w:val="both"/>
              <w:textAlignment w:val="baseline"/>
              <w:rPr>
                <w:lang w:eastAsia="lt-LT"/>
              </w:rPr>
            </w:pPr>
            <w:r w:rsidRPr="2C5D19BA">
              <w:rPr>
                <w:lang w:eastAsia="lt-LT"/>
              </w:rPr>
              <w:t>Kadangi ši</w:t>
            </w:r>
            <w:r w:rsidR="1AF370B1" w:rsidRPr="2C5D19BA">
              <w:rPr>
                <w:lang w:eastAsia="lt-LT"/>
              </w:rPr>
              <w:t>os</w:t>
            </w:r>
            <w:r w:rsidRPr="2C5D19BA">
              <w:rPr>
                <w:lang w:eastAsia="lt-LT"/>
              </w:rPr>
              <w:t xml:space="preserve"> pažangos </w:t>
            </w:r>
            <w:r w:rsidR="2E87B897" w:rsidRPr="2C5D19BA">
              <w:rPr>
                <w:lang w:eastAsia="lt-LT"/>
              </w:rPr>
              <w:t xml:space="preserve">poveiklės </w:t>
            </w:r>
            <w:r w:rsidR="7E236A05" w:rsidRPr="2C5D19BA">
              <w:rPr>
                <w:lang w:eastAsia="lt-LT"/>
              </w:rPr>
              <w:t>tikslas yra skatinti tarptautinį ir tarpsektorinį bendradarbiavimą</w:t>
            </w:r>
            <w:r w:rsidR="36061B07" w:rsidRPr="2C5D19BA">
              <w:rPr>
                <w:lang w:eastAsia="lt-LT"/>
              </w:rPr>
              <w:t xml:space="preserve"> ir kultūrinės atskirties mažinimą</w:t>
            </w:r>
            <w:r w:rsidR="7E236A05" w:rsidRPr="2C5D19BA">
              <w:rPr>
                <w:lang w:eastAsia="lt-LT"/>
              </w:rPr>
              <w:t xml:space="preserve">, </w:t>
            </w:r>
            <w:r w:rsidR="0E6AB252" w:rsidRPr="2C5D19BA">
              <w:rPr>
                <w:lang w:eastAsia="lt-LT"/>
              </w:rPr>
              <w:t>pasirinktas kriterijus užtikrins, kad pareiškėjas turėtų bendradarbiavimo patirties, kuri yra būtina kokybiškai įgyvendinant pr</w:t>
            </w:r>
            <w:r w:rsidR="634B653C" w:rsidRPr="2C5D19BA">
              <w:rPr>
                <w:lang w:eastAsia="lt-LT"/>
              </w:rPr>
              <w:t xml:space="preserve">ojektus grįstus </w:t>
            </w:r>
            <w:r w:rsidR="38BA7125" w:rsidRPr="2C5D19BA">
              <w:rPr>
                <w:lang w:eastAsia="lt-LT"/>
              </w:rPr>
              <w:t xml:space="preserve">skirtingų organizacijų </w:t>
            </w:r>
            <w:r w:rsidR="634B653C" w:rsidRPr="2C5D19BA">
              <w:rPr>
                <w:lang w:eastAsia="lt-LT"/>
              </w:rPr>
              <w:t xml:space="preserve">bendradarbiavimo principu. </w:t>
            </w:r>
          </w:p>
          <w:p w14:paraId="3E7A340E" w14:textId="7A32A1D7" w:rsidR="0003565F" w:rsidRDefault="0003565F">
            <w:pPr>
              <w:widowControl w:val="0"/>
              <w:jc w:val="both"/>
              <w:textAlignment w:val="baseline"/>
              <w:rPr>
                <w:bCs/>
                <w:iCs/>
                <w:color w:val="FF0000"/>
                <w:szCs w:val="24"/>
              </w:rPr>
            </w:pPr>
          </w:p>
          <w:p w14:paraId="01E7EB71" w14:textId="086CF0D4" w:rsidR="0003565F" w:rsidRPr="00155528" w:rsidRDefault="38D6C3B9" w:rsidP="2C5D19BA">
            <w:pPr>
              <w:widowControl w:val="0"/>
              <w:jc w:val="both"/>
              <w:textAlignment w:val="baseline"/>
              <w:rPr>
                <w:szCs w:val="24"/>
              </w:rPr>
            </w:pPr>
            <w:r w:rsidRPr="2C5D19BA">
              <w:rPr>
                <w:color w:val="000000" w:themeColor="text1"/>
              </w:rPr>
              <w:t>Nustatytas prioritetas padės atrinkti projektus, kurie labiausiai prisid</w:t>
            </w:r>
            <w:r w:rsidR="632B045B" w:rsidRPr="2C5D19BA">
              <w:rPr>
                <w:color w:val="000000" w:themeColor="text1"/>
              </w:rPr>
              <w:t>ės</w:t>
            </w:r>
            <w:r w:rsidR="7096A958" w:rsidRPr="2C5D19BA">
              <w:rPr>
                <w:color w:val="000000" w:themeColor="text1"/>
              </w:rPr>
              <w:t xml:space="preserve"> prie </w:t>
            </w:r>
            <w:r w:rsidR="2E1D42C6" w:rsidRPr="2C5D19BA">
              <w:rPr>
                <w:color w:val="000000" w:themeColor="text1"/>
                <w:szCs w:val="24"/>
              </w:rPr>
              <w:t xml:space="preserve">lygių galimybių visiems horizontaliojo principo siekiant užtikrinti </w:t>
            </w:r>
            <w:r w:rsidR="71AC3959" w:rsidRPr="2C5D19BA">
              <w:rPr>
                <w:color w:val="000000" w:themeColor="text1"/>
                <w:szCs w:val="24"/>
              </w:rPr>
              <w:t xml:space="preserve">kultūrinės atskirties mažinimą. </w:t>
            </w:r>
            <w:r w:rsidR="658020CB" w:rsidRPr="2C5D19BA">
              <w:rPr>
                <w:color w:val="000000" w:themeColor="text1"/>
              </w:rPr>
              <w:t xml:space="preserve"> </w:t>
            </w:r>
          </w:p>
        </w:tc>
      </w:tr>
      <w:tr w:rsidR="00273835" w:rsidRPr="003477BC" w14:paraId="3C457571" w14:textId="77777777" w:rsidTr="2C5D19BA">
        <w:tc>
          <w:tcPr>
            <w:tcW w:w="6250" w:type="dxa"/>
            <w:shd w:val="clear" w:color="auto" w:fill="auto"/>
          </w:tcPr>
          <w:p w14:paraId="55B152CB" w14:textId="0873E890" w:rsidR="00273835" w:rsidRPr="003477BC" w:rsidRDefault="00273835" w:rsidP="00273835">
            <w:pPr>
              <w:widowControl w:val="0"/>
              <w:jc w:val="both"/>
              <w:textAlignment w:val="baseline"/>
              <w:rPr>
                <w:b/>
                <w:sz w:val="22"/>
                <w:szCs w:val="22"/>
                <w:lang w:eastAsia="lt-LT"/>
              </w:rPr>
            </w:pPr>
            <w:r w:rsidRPr="003477BC">
              <w:rPr>
                <w:szCs w:val="24"/>
              </w:rPr>
              <w:br w:type="page"/>
            </w:r>
            <w:sdt>
              <w:sdtPr>
                <w:id w:val="-2055148578"/>
                <w:placeholder>
                  <w:docPart w:val="D40A626D674849DFB1BE572D61B519B2"/>
                </w:placeholder>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477BC">
              <w:rPr>
                <w:b/>
                <w:szCs w:val="24"/>
                <w:lang w:eastAsia="lt-LT"/>
              </w:rPr>
              <w:t xml:space="preserve"> </w:t>
            </w:r>
            <w:r w:rsidRPr="003477BC">
              <w:rPr>
                <w:b/>
                <w:sz w:val="22"/>
                <w:szCs w:val="22"/>
                <w:lang w:eastAsia="lt-LT"/>
              </w:rPr>
              <w:t>PROJEKTŲ SPECIALUSIS ATRANKOS KRITERIJUS</w:t>
            </w:r>
          </w:p>
          <w:p w14:paraId="0EC22804" w14:textId="161B2EC7" w:rsidR="00273835" w:rsidRPr="003477BC" w:rsidRDefault="006B39A4" w:rsidP="00273835">
            <w:pPr>
              <w:widowControl w:val="0"/>
              <w:jc w:val="both"/>
              <w:textAlignment w:val="baseline"/>
              <w:rPr>
                <w:b/>
                <w:sz w:val="22"/>
                <w:szCs w:val="22"/>
                <w:lang w:eastAsia="lt-LT"/>
              </w:rPr>
            </w:pPr>
            <w:sdt>
              <w:sdtPr>
                <w:id w:val="198676854"/>
                <w:placeholder>
                  <w:docPart w:val="3DDD6B23A1E244BE9DEED30D7AD4F1B2"/>
                </w:placeholder>
                <w14:checkbox>
                  <w14:checked w14:val="1"/>
                  <w14:checkedState w14:val="2612" w14:font="MS Gothic"/>
                  <w14:uncheckedState w14:val="2610" w14:font="MS Gothic"/>
                </w14:checkbox>
              </w:sdtPr>
              <w:sdtEndPr/>
              <w:sdtContent>
                <w:r w:rsidR="00273835">
                  <w:rPr>
                    <w:rFonts w:ascii="MS Gothic" w:eastAsia="MS Gothic" w:hAnsi="MS Gothic" w:hint="eastAsia"/>
                  </w:rPr>
                  <w:t>☒</w:t>
                </w:r>
              </w:sdtContent>
            </w:sdt>
            <w:r w:rsidR="00273835" w:rsidRPr="003477BC">
              <w:rPr>
                <w:b/>
                <w:szCs w:val="24"/>
                <w:lang w:eastAsia="lt-LT"/>
              </w:rPr>
              <w:t xml:space="preserve"> </w:t>
            </w:r>
            <w:r w:rsidR="00273835" w:rsidRPr="003477BC">
              <w:rPr>
                <w:b/>
                <w:sz w:val="22"/>
                <w:szCs w:val="22"/>
                <w:lang w:eastAsia="lt-LT"/>
              </w:rPr>
              <w:t>PROJEKTŲ PRIORITETINIS ATRANKOS KRITERIJUS</w:t>
            </w:r>
          </w:p>
          <w:p w14:paraId="79F06419" w14:textId="4985D501" w:rsidR="00273835" w:rsidRPr="003477BC" w:rsidRDefault="00273835" w:rsidP="00273835">
            <w:pPr>
              <w:widowControl w:val="0"/>
              <w:textAlignment w:val="baseline"/>
              <w:rPr>
                <w:b/>
                <w:szCs w:val="24"/>
                <w:lang w:eastAsia="lt-LT"/>
              </w:rPr>
            </w:pPr>
            <w:r w:rsidRPr="003477BC">
              <w:rPr>
                <w:i/>
                <w:color w:val="808080" w:themeColor="background1" w:themeShade="80"/>
                <w:szCs w:val="24"/>
              </w:rPr>
              <w:t>(Pažymimas vienas iš galimų projektų atrankos kriterijų tipų.)</w:t>
            </w:r>
          </w:p>
        </w:tc>
        <w:tc>
          <w:tcPr>
            <w:tcW w:w="8877" w:type="dxa"/>
            <w:shd w:val="clear" w:color="auto" w:fill="auto"/>
          </w:tcPr>
          <w:p w14:paraId="0EAFC3DB" w14:textId="77777777" w:rsidR="00273835" w:rsidRPr="003477BC" w:rsidRDefault="006B39A4" w:rsidP="00273835">
            <w:pPr>
              <w:widowControl w:val="0"/>
              <w:jc w:val="both"/>
              <w:textAlignment w:val="baseline"/>
              <w:rPr>
                <w:bCs/>
                <w:szCs w:val="24"/>
                <w:lang w:eastAsia="lt-LT"/>
              </w:rPr>
            </w:pPr>
            <w:sdt>
              <w:sdtPr>
                <w:id w:val="571627210"/>
                <w:placeholder>
                  <w:docPart w:val="F3F3642A1EDD43479C49D71FF4F82CE2"/>
                </w:placeholder>
                <w14:checkbox>
                  <w14:checked w14:val="1"/>
                  <w14:checkedState w14:val="2612" w14:font="MS Gothic"/>
                  <w14:uncheckedState w14:val="2610" w14:font="MS Gothic"/>
                </w14:checkbox>
              </w:sdtPr>
              <w:sdtEndPr/>
              <w:sdtContent>
                <w:r w:rsidR="00273835">
                  <w:rPr>
                    <w:rFonts w:ascii="MS Gothic" w:eastAsia="MS Gothic" w:hAnsi="MS Gothic" w:hint="eastAsia"/>
                  </w:rPr>
                  <w:t>☒</w:t>
                </w:r>
              </w:sdtContent>
            </w:sdt>
            <w:r w:rsidR="00273835">
              <w:rPr>
                <w:rStyle w:val="normaltextrun"/>
                <w:color w:val="808080" w:themeColor="background1" w:themeShade="80"/>
                <w:sz w:val="22"/>
                <w:szCs w:val="22"/>
              </w:rPr>
              <w:t xml:space="preserve"> </w:t>
            </w:r>
            <w:r w:rsidR="00273835" w:rsidRPr="003477BC">
              <w:rPr>
                <w:bCs/>
                <w:szCs w:val="24"/>
                <w:lang w:eastAsia="lt-LT"/>
              </w:rPr>
              <w:t>Nustatymas</w:t>
            </w:r>
          </w:p>
          <w:p w14:paraId="163CF9BD" w14:textId="07F963E8" w:rsidR="00273835" w:rsidRDefault="006B39A4" w:rsidP="00273835">
            <w:pPr>
              <w:widowControl w:val="0"/>
              <w:jc w:val="both"/>
              <w:textAlignment w:val="baseline"/>
              <w:rPr>
                <w:bCs/>
                <w:iCs/>
                <w:szCs w:val="24"/>
                <w:lang w:eastAsia="lt-LT"/>
              </w:rPr>
            </w:pPr>
            <w:sdt>
              <w:sdtPr>
                <w:id w:val="-505907454"/>
                <w:placeholder>
                  <w:docPart w:val="12338D4447E7408C9F1E12519A954992"/>
                </w:placeholder>
                <w14:checkbox>
                  <w14:checked w14:val="0"/>
                  <w14:checkedState w14:val="2612" w14:font="MS Gothic"/>
                  <w14:uncheckedState w14:val="2610" w14:font="MS Gothic"/>
                </w14:checkbox>
              </w:sdtPr>
              <w:sdtEndPr/>
              <w:sdtContent>
                <w:r w:rsidR="00273835">
                  <w:rPr>
                    <w:rFonts w:ascii="MS Gothic" w:eastAsia="MS Gothic" w:hAnsi="MS Gothic" w:hint="eastAsia"/>
                  </w:rPr>
                  <w:t>☐</w:t>
                </w:r>
              </w:sdtContent>
            </w:sdt>
            <w:r w:rsidR="00273835" w:rsidRPr="003477BC">
              <w:rPr>
                <w:bCs/>
                <w:szCs w:val="24"/>
                <w:lang w:eastAsia="lt-LT"/>
              </w:rPr>
              <w:t xml:space="preserve"> Keitimas</w:t>
            </w:r>
          </w:p>
        </w:tc>
      </w:tr>
      <w:tr w:rsidR="00273835" w:rsidRPr="003477BC" w14:paraId="3DBEB5D6" w14:textId="77777777" w:rsidTr="2C5D19BA">
        <w:tc>
          <w:tcPr>
            <w:tcW w:w="6250" w:type="dxa"/>
            <w:shd w:val="clear" w:color="auto" w:fill="auto"/>
            <w:vAlign w:val="center"/>
          </w:tcPr>
          <w:p w14:paraId="52CF7AFD" w14:textId="5852A696" w:rsidR="00273835" w:rsidRPr="006B09DA" w:rsidRDefault="00273835" w:rsidP="00273835">
            <w:pPr>
              <w:widowControl w:val="0"/>
              <w:jc w:val="both"/>
              <w:textAlignment w:val="baseline"/>
              <w:rPr>
                <w:szCs w:val="24"/>
              </w:rPr>
            </w:pPr>
            <w:r w:rsidRPr="006B09DA">
              <w:rPr>
                <w:b/>
                <w:szCs w:val="24"/>
                <w:lang w:eastAsia="lt-LT"/>
              </w:rPr>
              <w:t>Projektų atrankos kriterijaus numeris ir pavadinimas</w:t>
            </w:r>
          </w:p>
        </w:tc>
        <w:tc>
          <w:tcPr>
            <w:tcW w:w="8877" w:type="dxa"/>
            <w:shd w:val="clear" w:color="auto" w:fill="auto"/>
          </w:tcPr>
          <w:p w14:paraId="7CAE173F" w14:textId="3B1E55DC" w:rsidR="006B09DA" w:rsidRPr="00152404" w:rsidRDefault="006B09DA" w:rsidP="00152404">
            <w:pPr>
              <w:pStyle w:val="Sraopastraipa"/>
              <w:widowControl w:val="0"/>
              <w:numPr>
                <w:ilvl w:val="0"/>
                <w:numId w:val="8"/>
              </w:numPr>
              <w:jc w:val="both"/>
              <w:textAlignment w:val="baseline"/>
              <w:rPr>
                <w:b/>
                <w:szCs w:val="24"/>
              </w:rPr>
            </w:pPr>
            <w:r w:rsidRPr="00152404">
              <w:rPr>
                <w:b/>
                <w:iCs/>
                <w:szCs w:val="24"/>
                <w:lang w:eastAsia="lt-LT"/>
              </w:rPr>
              <w:t>P</w:t>
            </w:r>
            <w:r w:rsidRPr="00152404">
              <w:rPr>
                <w:b/>
                <w:szCs w:val="24"/>
              </w:rPr>
              <w:t>rojekto kuriama vertė</w:t>
            </w:r>
            <w:r w:rsidR="002A51CF" w:rsidRPr="00152404">
              <w:rPr>
                <w:b/>
                <w:szCs w:val="24"/>
              </w:rPr>
              <w:t xml:space="preserve"> </w:t>
            </w:r>
            <w:r w:rsidR="002C75B5" w:rsidRPr="00152404">
              <w:rPr>
                <w:b/>
                <w:szCs w:val="24"/>
              </w:rPr>
              <w:t>jo dalyviams</w:t>
            </w:r>
            <w:r w:rsidR="00CE2642" w:rsidRPr="00152404">
              <w:rPr>
                <w:b/>
                <w:szCs w:val="24"/>
              </w:rPr>
              <w:t xml:space="preserve"> </w:t>
            </w:r>
            <w:r w:rsidR="004550D5" w:rsidRPr="00152404">
              <w:rPr>
                <w:b/>
                <w:szCs w:val="24"/>
              </w:rPr>
              <w:t>ir visuomenei</w:t>
            </w:r>
          </w:p>
        </w:tc>
      </w:tr>
      <w:tr w:rsidR="00273835" w:rsidRPr="003477BC" w14:paraId="589EA088" w14:textId="77777777" w:rsidTr="2C5D19BA">
        <w:tc>
          <w:tcPr>
            <w:tcW w:w="6250" w:type="dxa"/>
            <w:shd w:val="clear" w:color="auto" w:fill="auto"/>
            <w:vAlign w:val="center"/>
          </w:tcPr>
          <w:p w14:paraId="4222B9C5" w14:textId="58816E5A" w:rsidR="00273835" w:rsidRPr="006B09DA" w:rsidRDefault="00273835" w:rsidP="00311BBF">
            <w:pPr>
              <w:widowControl w:val="0"/>
              <w:textAlignment w:val="baseline"/>
              <w:rPr>
                <w:b/>
                <w:szCs w:val="24"/>
                <w:lang w:eastAsia="lt-LT"/>
              </w:rPr>
            </w:pPr>
            <w:r w:rsidRPr="006B09DA">
              <w:rPr>
                <w:b/>
                <w:szCs w:val="24"/>
                <w:lang w:eastAsia="lt-LT"/>
              </w:rPr>
              <w:t>Projektų atrankos kriterijaus vertinimo metodas ir taikymas</w:t>
            </w:r>
          </w:p>
        </w:tc>
        <w:tc>
          <w:tcPr>
            <w:tcW w:w="8877" w:type="dxa"/>
            <w:shd w:val="clear" w:color="auto" w:fill="auto"/>
          </w:tcPr>
          <w:p w14:paraId="1A4FD961" w14:textId="5AA2E8C9" w:rsidR="002C75B5" w:rsidRDefault="002C75B5" w:rsidP="002D65CB">
            <w:pPr>
              <w:jc w:val="both"/>
              <w:rPr>
                <w:szCs w:val="24"/>
              </w:rPr>
            </w:pPr>
            <w:r>
              <w:rPr>
                <w:szCs w:val="24"/>
              </w:rPr>
              <w:t>Vertinama projekto kuriama vertė jo dalyviams</w:t>
            </w:r>
            <w:r w:rsidR="00147940">
              <w:rPr>
                <w:szCs w:val="24"/>
              </w:rPr>
              <w:t xml:space="preserve"> ir visuomenei. </w:t>
            </w:r>
          </w:p>
          <w:p w14:paraId="662B41B4" w14:textId="77777777" w:rsidR="002C75B5" w:rsidRDefault="002C75B5" w:rsidP="002D65CB">
            <w:pPr>
              <w:jc w:val="both"/>
              <w:rPr>
                <w:szCs w:val="24"/>
              </w:rPr>
            </w:pPr>
          </w:p>
          <w:p w14:paraId="0B35E695" w14:textId="597F8D4B" w:rsidR="00155528" w:rsidRDefault="00CE2642" w:rsidP="002D65CB">
            <w:pPr>
              <w:jc w:val="both"/>
              <w:rPr>
                <w:szCs w:val="24"/>
              </w:rPr>
            </w:pPr>
            <w:r>
              <w:rPr>
                <w:szCs w:val="24"/>
              </w:rPr>
              <w:t xml:space="preserve">Projektas išsiskiria </w:t>
            </w:r>
            <w:r w:rsidR="00155528" w:rsidRPr="00155528">
              <w:rPr>
                <w:szCs w:val="24"/>
              </w:rPr>
              <w:t xml:space="preserve">aukšta kūrybinio turinio kokybe, skatina dalyvių meninį augimą, profesinį tobulėjimą, mokymąsi veikiant kartu, </w:t>
            </w:r>
            <w:r>
              <w:rPr>
                <w:szCs w:val="24"/>
              </w:rPr>
              <w:t xml:space="preserve">kelia ir sprendžia </w:t>
            </w:r>
            <w:r w:rsidR="00155528" w:rsidRPr="00155528">
              <w:rPr>
                <w:szCs w:val="24"/>
              </w:rPr>
              <w:t>kūrybinius iššūkius.</w:t>
            </w:r>
            <w:r w:rsidR="001D3F4D">
              <w:rPr>
                <w:szCs w:val="24"/>
              </w:rPr>
              <w:t xml:space="preserve"> </w:t>
            </w:r>
            <w:r w:rsidR="00155528" w:rsidRPr="00155528">
              <w:rPr>
                <w:szCs w:val="24"/>
              </w:rPr>
              <w:t xml:space="preserve">Veiklos turi potencialo ilgalaikiam teigiamam poveikiui visuomenei ir (ar) </w:t>
            </w:r>
            <w:r w:rsidR="00155528">
              <w:rPr>
                <w:szCs w:val="24"/>
              </w:rPr>
              <w:t>bendradarbiaujančių</w:t>
            </w:r>
            <w:r w:rsidR="00155528" w:rsidRPr="00155528">
              <w:rPr>
                <w:szCs w:val="24"/>
              </w:rPr>
              <w:t xml:space="preserve"> organizacijų raidai. Veiklose dalyvauti kviečiami profesionaliojo meno kūrėjai, sulaukę profesionaliųjų meno vertintojų teigiamų atsiliepimų arba įvertinimų ir (ar) pripažinti kultūros kūrėjai, kitų sričių atitinkamas kvalifikacijas turintys specialistai iš Lietuvos ar užsienio</w:t>
            </w:r>
            <w:r w:rsidR="00155528">
              <w:rPr>
                <w:szCs w:val="24"/>
              </w:rPr>
              <w:t>.</w:t>
            </w:r>
          </w:p>
          <w:p w14:paraId="06AFE993" w14:textId="2726ED62" w:rsidR="00155528" w:rsidRDefault="00155528" w:rsidP="00155528">
            <w:pPr>
              <w:spacing w:before="120" w:after="120"/>
              <w:jc w:val="both"/>
              <w:rPr>
                <w:szCs w:val="24"/>
              </w:rPr>
            </w:pPr>
            <w:r w:rsidRPr="00613398">
              <w:rPr>
                <w:szCs w:val="24"/>
              </w:rPr>
              <w:t xml:space="preserve">Atitiktis vertinama </w:t>
            </w:r>
            <w:r w:rsidRPr="00D07ADD">
              <w:rPr>
                <w:color w:val="000000" w:themeColor="text1"/>
                <w:szCs w:val="24"/>
              </w:rPr>
              <w:t xml:space="preserve">pagal pareiškėjo kartu su PĮP pateiktą </w:t>
            </w:r>
            <w:r>
              <w:rPr>
                <w:szCs w:val="24"/>
              </w:rPr>
              <w:t>informaciją</w:t>
            </w:r>
            <w:r w:rsidRPr="00613398">
              <w:rPr>
                <w:szCs w:val="24"/>
              </w:rPr>
              <w:t>:</w:t>
            </w:r>
          </w:p>
          <w:p w14:paraId="30084DF2" w14:textId="77777777" w:rsidR="0082122F" w:rsidRPr="0082122F" w:rsidRDefault="0082122F" w:rsidP="0082122F">
            <w:pPr>
              <w:pStyle w:val="Sraopastraipa"/>
              <w:numPr>
                <w:ilvl w:val="0"/>
                <w:numId w:val="5"/>
              </w:numPr>
              <w:spacing w:before="120" w:after="120"/>
              <w:jc w:val="both"/>
              <w:rPr>
                <w:szCs w:val="24"/>
              </w:rPr>
            </w:pPr>
            <w:r w:rsidRPr="0082122F">
              <w:rPr>
                <w:szCs w:val="24"/>
              </w:rPr>
              <w:t>p</w:t>
            </w:r>
            <w:r w:rsidR="00155528" w:rsidRPr="0082122F">
              <w:rPr>
                <w:szCs w:val="24"/>
              </w:rPr>
              <w:t>rojekto idėjos aprašymą, pristatant planuojamas veiklas, jų turinį, plėtros perspektyvas ir poveikį</w:t>
            </w:r>
            <w:r w:rsidRPr="0082122F">
              <w:rPr>
                <w:szCs w:val="24"/>
              </w:rPr>
              <w:t>;</w:t>
            </w:r>
          </w:p>
          <w:p w14:paraId="28A887D8" w14:textId="57248B7E" w:rsidR="0082122F" w:rsidRPr="0082122F" w:rsidRDefault="0082122F" w:rsidP="0082122F">
            <w:pPr>
              <w:pStyle w:val="Sraopastraipa"/>
              <w:numPr>
                <w:ilvl w:val="0"/>
                <w:numId w:val="5"/>
              </w:numPr>
              <w:spacing w:before="120" w:after="120"/>
              <w:jc w:val="both"/>
              <w:rPr>
                <w:szCs w:val="24"/>
              </w:rPr>
            </w:pPr>
            <w:r w:rsidRPr="0082122F">
              <w:rPr>
                <w:szCs w:val="24"/>
              </w:rPr>
              <w:lastRenderedPageBreak/>
              <w:t>p</w:t>
            </w:r>
            <w:r w:rsidR="00155528" w:rsidRPr="0082122F">
              <w:rPr>
                <w:szCs w:val="24"/>
              </w:rPr>
              <w:t>ateikiamas detalizuotas projekto dalyvių sąrašas, apibrėžtos jų funkcijos projekt</w:t>
            </w:r>
            <w:r w:rsidR="00805666" w:rsidRPr="0082122F">
              <w:rPr>
                <w:szCs w:val="24"/>
              </w:rPr>
              <w:t>e</w:t>
            </w:r>
            <w:r w:rsidR="00155528" w:rsidRPr="0082122F">
              <w:rPr>
                <w:szCs w:val="24"/>
              </w:rPr>
              <w:t>, pagrįstas pasirinkimų poreikis</w:t>
            </w:r>
            <w:r w:rsidRPr="0082122F">
              <w:rPr>
                <w:szCs w:val="24"/>
              </w:rPr>
              <w:t>;</w:t>
            </w:r>
          </w:p>
          <w:p w14:paraId="4C97F99F" w14:textId="45980A17" w:rsidR="00155528" w:rsidRPr="0082122F" w:rsidRDefault="29B570B2" w:rsidP="49A27B3F">
            <w:pPr>
              <w:pStyle w:val="Sraopastraipa"/>
              <w:numPr>
                <w:ilvl w:val="0"/>
                <w:numId w:val="5"/>
              </w:numPr>
              <w:spacing w:before="120" w:after="120"/>
              <w:jc w:val="both"/>
            </w:pPr>
            <w:r>
              <w:t>p</w:t>
            </w:r>
            <w:r w:rsidR="5EEE4C93">
              <w:t xml:space="preserve">ridėti pagrindinių projekto dalyvių </w:t>
            </w:r>
            <w:r w:rsidR="2FCC95E8">
              <w:t>gyvenimo ir (ar) kūrybinės veiklos aprašymai, kuriuose nurodyti ankstesnės kūrybinės veiklos rezultatai ir jų sklaida, atsiliepimai apie juos, apdovanojimai ar kiti įvertinimai.</w:t>
            </w:r>
          </w:p>
          <w:p w14:paraId="3E02C083" w14:textId="2F6F6E9F" w:rsidR="00273835" w:rsidRPr="00D07ADD" w:rsidRDefault="00273835" w:rsidP="00273835">
            <w:pPr>
              <w:rPr>
                <w:bCs/>
                <w:color w:val="000000" w:themeColor="text1"/>
                <w:szCs w:val="24"/>
                <w:lang w:eastAsia="lt-LT"/>
              </w:rPr>
            </w:pPr>
            <w:r w:rsidRPr="00D07ADD">
              <w:rPr>
                <w:bCs/>
                <w:color w:val="000000" w:themeColor="text1"/>
                <w:szCs w:val="24"/>
                <w:lang w:eastAsia="lt-LT"/>
              </w:rPr>
              <w:t xml:space="preserve">Kriterijus taikomas </w:t>
            </w:r>
            <w:r w:rsidR="00D07ADD" w:rsidRPr="00D07ADD">
              <w:rPr>
                <w:bCs/>
                <w:color w:val="000000" w:themeColor="text1"/>
                <w:szCs w:val="24"/>
                <w:lang w:eastAsia="lt-LT"/>
              </w:rPr>
              <w:t xml:space="preserve">viso projekto įgyvendinimo metu. </w:t>
            </w:r>
          </w:p>
          <w:p w14:paraId="3468E028" w14:textId="77777777" w:rsidR="00311BBF" w:rsidRDefault="00311BBF" w:rsidP="00273835">
            <w:pPr>
              <w:rPr>
                <w:color w:val="FF0000"/>
                <w:szCs w:val="24"/>
              </w:rPr>
            </w:pPr>
          </w:p>
          <w:p w14:paraId="493D8831" w14:textId="3FBA02A0" w:rsidR="003B3634" w:rsidRPr="00311BBF" w:rsidRDefault="009A2090" w:rsidP="000F1ECD">
            <w:pPr>
              <w:jc w:val="both"/>
              <w:rPr>
                <w:szCs w:val="24"/>
              </w:rPr>
            </w:pPr>
            <w:r>
              <w:rPr>
                <w:szCs w:val="24"/>
              </w:rPr>
              <w:t>K</w:t>
            </w:r>
            <w:r w:rsidR="00311BBF">
              <w:rPr>
                <w:szCs w:val="24"/>
              </w:rPr>
              <w:t xml:space="preserve">riterijui nustatomas didžiausias vertinimo balas </w:t>
            </w:r>
            <w:r w:rsidR="00B0553C">
              <w:rPr>
                <w:szCs w:val="24"/>
              </w:rPr>
              <w:t xml:space="preserve">– </w:t>
            </w:r>
            <w:r w:rsidR="004E29FC">
              <w:rPr>
                <w:szCs w:val="24"/>
              </w:rPr>
              <w:t>60</w:t>
            </w:r>
            <w:r w:rsidR="00311BBF">
              <w:rPr>
                <w:szCs w:val="24"/>
              </w:rPr>
              <w:t>.</w:t>
            </w:r>
            <w:r w:rsidR="000F1ECD">
              <w:rPr>
                <w:szCs w:val="24"/>
              </w:rPr>
              <w:t>(</w:t>
            </w:r>
            <w:r w:rsidR="004E29FC">
              <w:rPr>
                <w:szCs w:val="24"/>
              </w:rPr>
              <w:t>60</w:t>
            </w:r>
            <w:r w:rsidR="003B3634">
              <w:rPr>
                <w:szCs w:val="24"/>
              </w:rPr>
              <w:t xml:space="preserve"> balų skir</w:t>
            </w:r>
            <w:r w:rsidR="005251F5">
              <w:rPr>
                <w:szCs w:val="24"/>
              </w:rPr>
              <w:t>iami</w:t>
            </w:r>
            <w:r w:rsidR="003B3634">
              <w:rPr>
                <w:szCs w:val="24"/>
              </w:rPr>
              <w:t xml:space="preserve"> jeigu projektas pilnai atitinka kriterijaus aprašymą, </w:t>
            </w:r>
            <w:r w:rsidR="004E29FC">
              <w:rPr>
                <w:szCs w:val="24"/>
              </w:rPr>
              <w:t>3</w:t>
            </w:r>
            <w:r w:rsidR="003B3634">
              <w:rPr>
                <w:szCs w:val="24"/>
              </w:rPr>
              <w:t>0 balų skiri</w:t>
            </w:r>
            <w:r w:rsidR="005251F5">
              <w:rPr>
                <w:szCs w:val="24"/>
              </w:rPr>
              <w:t>ami</w:t>
            </w:r>
            <w:r w:rsidR="003B3634">
              <w:rPr>
                <w:szCs w:val="24"/>
              </w:rPr>
              <w:t xml:space="preserve"> jeigu projektas iš dalies atitinka kriterijaus aprašymą, 0 balų skiri</w:t>
            </w:r>
            <w:r w:rsidR="005251F5">
              <w:rPr>
                <w:szCs w:val="24"/>
              </w:rPr>
              <w:t xml:space="preserve">ami jeigu projektas kriterijaus </w:t>
            </w:r>
            <w:r w:rsidR="000F1ECD">
              <w:rPr>
                <w:szCs w:val="24"/>
              </w:rPr>
              <w:t xml:space="preserve">aprašymo </w:t>
            </w:r>
            <w:r w:rsidR="005251F5">
              <w:rPr>
                <w:szCs w:val="24"/>
              </w:rPr>
              <w:t>neatitinka</w:t>
            </w:r>
            <w:r w:rsidR="000F1ECD">
              <w:rPr>
                <w:szCs w:val="24"/>
              </w:rPr>
              <w:t>)</w:t>
            </w:r>
            <w:r w:rsidR="005251F5">
              <w:rPr>
                <w:szCs w:val="24"/>
              </w:rPr>
              <w:t xml:space="preserve">. </w:t>
            </w:r>
          </w:p>
        </w:tc>
      </w:tr>
      <w:tr w:rsidR="00273835" w:rsidRPr="003477BC" w14:paraId="606C6580" w14:textId="77777777" w:rsidTr="2C5D19BA">
        <w:tc>
          <w:tcPr>
            <w:tcW w:w="6250" w:type="dxa"/>
            <w:shd w:val="clear" w:color="auto" w:fill="auto"/>
            <w:vAlign w:val="center"/>
          </w:tcPr>
          <w:p w14:paraId="5470B020" w14:textId="397EC93A" w:rsidR="00273835" w:rsidRPr="003477BC" w:rsidRDefault="00273835" w:rsidP="00273835">
            <w:pPr>
              <w:widowControl w:val="0"/>
              <w:jc w:val="both"/>
              <w:textAlignment w:val="baseline"/>
              <w:rPr>
                <w:b/>
                <w:szCs w:val="24"/>
                <w:lang w:eastAsia="lt-LT"/>
              </w:rPr>
            </w:pPr>
            <w:r w:rsidRPr="003477BC">
              <w:rPr>
                <w:b/>
                <w:szCs w:val="24"/>
                <w:lang w:eastAsia="lt-LT"/>
              </w:rPr>
              <w:lastRenderedPageBreak/>
              <w:t>Projektų atrankos kriterijaus pasirinkimo pagrindimas</w:t>
            </w:r>
          </w:p>
        </w:tc>
        <w:tc>
          <w:tcPr>
            <w:tcW w:w="8877" w:type="dxa"/>
            <w:shd w:val="clear" w:color="auto" w:fill="auto"/>
          </w:tcPr>
          <w:p w14:paraId="18AD5604" w14:textId="13388D85" w:rsidR="00A23932" w:rsidRPr="00284118" w:rsidRDefault="003966A0" w:rsidP="00284118">
            <w:pPr>
              <w:widowControl w:val="0"/>
              <w:jc w:val="both"/>
              <w:textAlignment w:val="baseline"/>
              <w:rPr>
                <w:bCs/>
                <w:iCs/>
                <w:szCs w:val="24"/>
              </w:rPr>
            </w:pPr>
            <w:r w:rsidRPr="00B65D0C">
              <w:rPr>
                <w:bCs/>
                <w:iCs/>
                <w:szCs w:val="24"/>
              </w:rPr>
              <w:t>Kriterijus pasirinktas siekiant užtikrinti</w:t>
            </w:r>
            <w:r>
              <w:rPr>
                <w:bCs/>
                <w:iCs/>
                <w:szCs w:val="24"/>
              </w:rPr>
              <w:t>, kad projekt</w:t>
            </w:r>
            <w:r w:rsidR="007B31F4">
              <w:rPr>
                <w:bCs/>
                <w:iCs/>
                <w:szCs w:val="24"/>
              </w:rPr>
              <w:t xml:space="preserve">as kurtų vertę visuomenei, darytų </w:t>
            </w:r>
            <w:r w:rsidR="001447C5">
              <w:rPr>
                <w:bCs/>
                <w:iCs/>
                <w:szCs w:val="24"/>
              </w:rPr>
              <w:t xml:space="preserve">teigiamą </w:t>
            </w:r>
            <w:r w:rsidR="007B31F4">
              <w:rPr>
                <w:bCs/>
                <w:iCs/>
                <w:szCs w:val="24"/>
              </w:rPr>
              <w:t>poveikį bendradarbiaujančių organizacijų raidai, projekto dalyviams</w:t>
            </w:r>
            <w:r w:rsidR="001447C5">
              <w:rPr>
                <w:bCs/>
                <w:iCs/>
                <w:szCs w:val="24"/>
              </w:rPr>
              <w:t>.</w:t>
            </w:r>
            <w:r w:rsidR="007B31F4">
              <w:rPr>
                <w:bCs/>
                <w:iCs/>
                <w:szCs w:val="24"/>
              </w:rPr>
              <w:t xml:space="preserve"> </w:t>
            </w:r>
            <w:r w:rsidR="001447C5">
              <w:rPr>
                <w:bCs/>
                <w:iCs/>
                <w:szCs w:val="24"/>
              </w:rPr>
              <w:t>P</w:t>
            </w:r>
            <w:r w:rsidR="007B31F4">
              <w:rPr>
                <w:bCs/>
                <w:iCs/>
                <w:szCs w:val="24"/>
              </w:rPr>
              <w:t xml:space="preserve">er veikimą kartu </w:t>
            </w:r>
            <w:r w:rsidR="001447C5">
              <w:rPr>
                <w:bCs/>
                <w:iCs/>
                <w:szCs w:val="24"/>
              </w:rPr>
              <w:t>skatintų</w:t>
            </w:r>
            <w:r w:rsidR="007B31F4">
              <w:rPr>
                <w:bCs/>
                <w:iCs/>
                <w:szCs w:val="24"/>
              </w:rPr>
              <w:t xml:space="preserve"> kūrybinį augimą, kompetencijų stiprėjimą, </w:t>
            </w:r>
            <w:r w:rsidR="001447C5">
              <w:rPr>
                <w:bCs/>
                <w:iCs/>
                <w:szCs w:val="24"/>
              </w:rPr>
              <w:t xml:space="preserve">ugdytų gebėjimus įveikti iššūkius. </w:t>
            </w:r>
            <w:r w:rsidR="00284118">
              <w:rPr>
                <w:bCs/>
                <w:iCs/>
                <w:szCs w:val="24"/>
              </w:rPr>
              <w:t xml:space="preserve">Projekto vykdytojai </w:t>
            </w:r>
            <w:r w:rsidR="00A23932" w:rsidRPr="00284118">
              <w:rPr>
                <w:bCs/>
                <w:iCs/>
                <w:szCs w:val="24"/>
              </w:rPr>
              <w:t>planuodam</w:t>
            </w:r>
            <w:r w:rsidR="00284118">
              <w:rPr>
                <w:bCs/>
                <w:iCs/>
                <w:szCs w:val="24"/>
              </w:rPr>
              <w:t>i</w:t>
            </w:r>
            <w:r w:rsidR="00A23932" w:rsidRPr="00284118">
              <w:rPr>
                <w:bCs/>
                <w:iCs/>
                <w:szCs w:val="24"/>
              </w:rPr>
              <w:t xml:space="preserve"> veiklas numatytų tolimesnes </w:t>
            </w:r>
            <w:r w:rsidR="00284118">
              <w:rPr>
                <w:bCs/>
                <w:iCs/>
                <w:szCs w:val="24"/>
              </w:rPr>
              <w:t xml:space="preserve">veiklos </w:t>
            </w:r>
            <w:r w:rsidR="00A23932" w:rsidRPr="00284118">
              <w:rPr>
                <w:bCs/>
                <w:iCs/>
                <w:szCs w:val="24"/>
              </w:rPr>
              <w:t>perspektyvas</w:t>
            </w:r>
            <w:r w:rsidR="00284118">
              <w:rPr>
                <w:bCs/>
                <w:iCs/>
                <w:szCs w:val="24"/>
              </w:rPr>
              <w:t xml:space="preserve"> ir jų poveikį</w:t>
            </w:r>
            <w:r w:rsidR="00A95884">
              <w:rPr>
                <w:bCs/>
                <w:iCs/>
                <w:szCs w:val="24"/>
              </w:rPr>
              <w:t>.</w:t>
            </w:r>
            <w:r w:rsidR="001447C5">
              <w:rPr>
                <w:bCs/>
                <w:iCs/>
                <w:szCs w:val="24"/>
              </w:rPr>
              <w:t xml:space="preserve"> </w:t>
            </w:r>
            <w:r w:rsidR="00A95884">
              <w:rPr>
                <w:bCs/>
                <w:iCs/>
                <w:szCs w:val="24"/>
              </w:rPr>
              <w:t xml:space="preserve"> </w:t>
            </w:r>
          </w:p>
          <w:p w14:paraId="59D4764C" w14:textId="77777777" w:rsidR="00273835" w:rsidRDefault="00273835" w:rsidP="00273835">
            <w:pPr>
              <w:widowControl w:val="0"/>
              <w:jc w:val="both"/>
              <w:textAlignment w:val="baseline"/>
              <w:rPr>
                <w:bCs/>
                <w:iCs/>
                <w:szCs w:val="24"/>
                <w:lang w:eastAsia="lt-LT"/>
              </w:rPr>
            </w:pPr>
          </w:p>
          <w:p w14:paraId="0221A966" w14:textId="3278B06F" w:rsidR="00273835" w:rsidRPr="00A23932" w:rsidRDefault="515CAFA9" w:rsidP="2C5D19BA">
            <w:pPr>
              <w:widowControl w:val="0"/>
              <w:jc w:val="both"/>
              <w:textAlignment w:val="baseline"/>
              <w:rPr>
                <w:color w:val="000000" w:themeColor="text1"/>
              </w:rPr>
            </w:pPr>
            <w:r w:rsidRPr="2C5D19BA">
              <w:rPr>
                <w:color w:val="000000" w:themeColor="text1"/>
              </w:rPr>
              <w:t>Nustatytas prioritetas padės atrinkti projektus, kurie labiausiai prisidės prie lygių galimybių visiems horizontaliojo principo  siekiant užtikrinti kultūrinės atskirties mažinimą.</w:t>
            </w:r>
            <w:r w:rsidR="00273835" w:rsidRPr="2C5D19BA">
              <w:rPr>
                <w:color w:val="FF0000"/>
              </w:rPr>
              <w:t xml:space="preserve"> </w:t>
            </w:r>
          </w:p>
        </w:tc>
      </w:tr>
      <w:tr w:rsidR="00273835" w:rsidRPr="003477BC" w14:paraId="47D14019" w14:textId="77777777" w:rsidTr="2C5D19BA">
        <w:tc>
          <w:tcPr>
            <w:tcW w:w="6250" w:type="dxa"/>
            <w:shd w:val="clear" w:color="auto" w:fill="auto"/>
          </w:tcPr>
          <w:p w14:paraId="4D626E15" w14:textId="51B9E627" w:rsidR="00273835" w:rsidRPr="003477BC" w:rsidRDefault="00273835" w:rsidP="00273835">
            <w:pPr>
              <w:widowControl w:val="0"/>
              <w:jc w:val="both"/>
              <w:textAlignment w:val="baseline"/>
              <w:rPr>
                <w:b/>
                <w:sz w:val="22"/>
                <w:szCs w:val="22"/>
                <w:lang w:eastAsia="lt-LT"/>
              </w:rPr>
            </w:pPr>
            <w:r w:rsidRPr="003477BC">
              <w:rPr>
                <w:szCs w:val="24"/>
              </w:rPr>
              <w:br w:type="page"/>
            </w:r>
            <w:sdt>
              <w:sdtPr>
                <w:id w:val="-1055696546"/>
                <w:placeholder>
                  <w:docPart w:val="A1E072A210B844D6AA83CE30EFCC7671"/>
                </w:placeholder>
                <w14:checkbox>
                  <w14:checked w14:val="0"/>
                  <w14:checkedState w14:val="2612" w14:font="MS Gothic"/>
                  <w14:uncheckedState w14:val="2610" w14:font="MS Gothic"/>
                </w14:checkbox>
              </w:sdtPr>
              <w:sdtEndPr/>
              <w:sdtContent>
                <w:r w:rsidR="00A23932">
                  <w:rPr>
                    <w:rFonts w:ascii="MS Gothic" w:eastAsia="MS Gothic" w:hAnsi="MS Gothic" w:hint="eastAsia"/>
                  </w:rPr>
                  <w:t>☐</w:t>
                </w:r>
              </w:sdtContent>
            </w:sdt>
            <w:r w:rsidRPr="003477BC">
              <w:rPr>
                <w:b/>
                <w:szCs w:val="24"/>
                <w:lang w:eastAsia="lt-LT"/>
              </w:rPr>
              <w:t xml:space="preserve"> </w:t>
            </w:r>
            <w:r w:rsidRPr="003477BC">
              <w:rPr>
                <w:b/>
                <w:sz w:val="22"/>
                <w:szCs w:val="22"/>
                <w:lang w:eastAsia="lt-LT"/>
              </w:rPr>
              <w:t>PROJEKTŲ SPECIALUSIS ATRANKOS KRITERIJUS</w:t>
            </w:r>
          </w:p>
          <w:p w14:paraId="54260760" w14:textId="0386E25B" w:rsidR="00273835" w:rsidRPr="003477BC" w:rsidRDefault="006B39A4" w:rsidP="00273835">
            <w:pPr>
              <w:widowControl w:val="0"/>
              <w:jc w:val="both"/>
              <w:textAlignment w:val="baseline"/>
              <w:rPr>
                <w:b/>
                <w:sz w:val="22"/>
                <w:szCs w:val="22"/>
                <w:lang w:eastAsia="lt-LT"/>
              </w:rPr>
            </w:pPr>
            <w:sdt>
              <w:sdtPr>
                <w:id w:val="-1269539813"/>
                <w:placeholder>
                  <w:docPart w:val="6C2D6B94F24940F79A1DDA280BD4FA1B"/>
                </w:placeholder>
                <w14:checkbox>
                  <w14:checked w14:val="1"/>
                  <w14:checkedState w14:val="2612" w14:font="MS Gothic"/>
                  <w14:uncheckedState w14:val="2610" w14:font="MS Gothic"/>
                </w14:checkbox>
              </w:sdtPr>
              <w:sdtEndPr/>
              <w:sdtContent>
                <w:r w:rsidR="00A23932">
                  <w:rPr>
                    <w:rFonts w:ascii="MS Gothic" w:eastAsia="MS Gothic" w:hAnsi="MS Gothic" w:hint="eastAsia"/>
                  </w:rPr>
                  <w:t>☒</w:t>
                </w:r>
              </w:sdtContent>
            </w:sdt>
            <w:r w:rsidR="00273835" w:rsidRPr="003477BC">
              <w:rPr>
                <w:b/>
                <w:szCs w:val="24"/>
                <w:lang w:eastAsia="lt-LT"/>
              </w:rPr>
              <w:t xml:space="preserve"> </w:t>
            </w:r>
            <w:r w:rsidR="00273835" w:rsidRPr="003477BC">
              <w:rPr>
                <w:b/>
                <w:sz w:val="22"/>
                <w:szCs w:val="22"/>
                <w:lang w:eastAsia="lt-LT"/>
              </w:rPr>
              <w:t>PROJEKTŲ PRIORITETINIS ATRANKOS KRITERIJUS</w:t>
            </w:r>
          </w:p>
          <w:p w14:paraId="489D01A8" w14:textId="51F5CF5B" w:rsidR="00273835" w:rsidRPr="003477BC" w:rsidRDefault="00273835" w:rsidP="00273835">
            <w:pPr>
              <w:widowControl w:val="0"/>
              <w:jc w:val="both"/>
              <w:textAlignment w:val="baseline"/>
              <w:rPr>
                <w:b/>
                <w:szCs w:val="24"/>
                <w:lang w:eastAsia="lt-LT"/>
              </w:rPr>
            </w:pPr>
            <w:r w:rsidRPr="003477BC">
              <w:rPr>
                <w:i/>
                <w:color w:val="808080" w:themeColor="background1" w:themeShade="80"/>
                <w:szCs w:val="24"/>
              </w:rPr>
              <w:t>(Pažymimas vienas iš galimų projektų atrankos kriterijų tipų.)</w:t>
            </w:r>
          </w:p>
        </w:tc>
        <w:tc>
          <w:tcPr>
            <w:tcW w:w="8877" w:type="dxa"/>
            <w:shd w:val="clear" w:color="auto" w:fill="auto"/>
          </w:tcPr>
          <w:p w14:paraId="6CC05876" w14:textId="77777777" w:rsidR="00273835" w:rsidRPr="003477BC" w:rsidRDefault="006B39A4" w:rsidP="00273835">
            <w:pPr>
              <w:widowControl w:val="0"/>
              <w:jc w:val="both"/>
              <w:textAlignment w:val="baseline"/>
              <w:rPr>
                <w:bCs/>
                <w:szCs w:val="24"/>
                <w:lang w:eastAsia="lt-LT"/>
              </w:rPr>
            </w:pPr>
            <w:sdt>
              <w:sdtPr>
                <w:id w:val="-1050304583"/>
                <w:placeholder>
                  <w:docPart w:val="6E49D1006AF94BF4916900A67AC7CC66"/>
                </w:placeholder>
                <w14:checkbox>
                  <w14:checked w14:val="1"/>
                  <w14:checkedState w14:val="2612" w14:font="MS Gothic"/>
                  <w14:uncheckedState w14:val="2610" w14:font="MS Gothic"/>
                </w14:checkbox>
              </w:sdtPr>
              <w:sdtEndPr/>
              <w:sdtContent>
                <w:r w:rsidR="00273835">
                  <w:rPr>
                    <w:rFonts w:ascii="MS Gothic" w:eastAsia="MS Gothic" w:hAnsi="MS Gothic" w:hint="eastAsia"/>
                  </w:rPr>
                  <w:t>☒</w:t>
                </w:r>
              </w:sdtContent>
            </w:sdt>
            <w:r w:rsidR="00273835">
              <w:rPr>
                <w:rStyle w:val="normaltextrun"/>
                <w:color w:val="808080" w:themeColor="background1" w:themeShade="80"/>
                <w:sz w:val="22"/>
                <w:szCs w:val="22"/>
              </w:rPr>
              <w:t xml:space="preserve"> </w:t>
            </w:r>
            <w:r w:rsidR="00273835" w:rsidRPr="003477BC">
              <w:rPr>
                <w:bCs/>
                <w:szCs w:val="24"/>
                <w:lang w:eastAsia="lt-LT"/>
              </w:rPr>
              <w:t>Nustatymas</w:t>
            </w:r>
          </w:p>
          <w:p w14:paraId="4A555CAD" w14:textId="2A0EA62C" w:rsidR="00273835" w:rsidRDefault="006B39A4" w:rsidP="00273835">
            <w:pPr>
              <w:widowControl w:val="0"/>
              <w:jc w:val="both"/>
              <w:textAlignment w:val="baseline"/>
              <w:rPr>
                <w:bCs/>
                <w:iCs/>
                <w:szCs w:val="24"/>
                <w:lang w:eastAsia="lt-LT"/>
              </w:rPr>
            </w:pPr>
            <w:sdt>
              <w:sdtPr>
                <w:id w:val="-290137052"/>
                <w:placeholder>
                  <w:docPart w:val="EBEDB54FE184407C84E54F0811EA35B6"/>
                </w:placeholder>
                <w14:checkbox>
                  <w14:checked w14:val="0"/>
                  <w14:checkedState w14:val="2612" w14:font="MS Gothic"/>
                  <w14:uncheckedState w14:val="2610" w14:font="MS Gothic"/>
                </w14:checkbox>
              </w:sdtPr>
              <w:sdtEndPr/>
              <w:sdtContent>
                <w:r w:rsidR="00273835">
                  <w:rPr>
                    <w:rFonts w:ascii="MS Gothic" w:eastAsia="MS Gothic" w:hAnsi="MS Gothic" w:hint="eastAsia"/>
                  </w:rPr>
                  <w:t>☐</w:t>
                </w:r>
              </w:sdtContent>
            </w:sdt>
            <w:r w:rsidR="00273835" w:rsidRPr="003477BC">
              <w:rPr>
                <w:bCs/>
                <w:szCs w:val="24"/>
                <w:lang w:eastAsia="lt-LT"/>
              </w:rPr>
              <w:t xml:space="preserve"> Keitimas</w:t>
            </w:r>
          </w:p>
        </w:tc>
      </w:tr>
      <w:tr w:rsidR="00273835" w:rsidRPr="003477BC" w14:paraId="77D9E7B9" w14:textId="77777777" w:rsidTr="2C5D19BA">
        <w:tc>
          <w:tcPr>
            <w:tcW w:w="6250" w:type="dxa"/>
            <w:shd w:val="clear" w:color="auto" w:fill="auto"/>
            <w:vAlign w:val="center"/>
          </w:tcPr>
          <w:p w14:paraId="4B510635" w14:textId="7D9B8AC8" w:rsidR="00273835" w:rsidRPr="003477BC" w:rsidRDefault="00273835" w:rsidP="00273835">
            <w:pPr>
              <w:widowControl w:val="0"/>
              <w:jc w:val="both"/>
              <w:textAlignment w:val="baseline"/>
              <w:rPr>
                <w:szCs w:val="24"/>
              </w:rPr>
            </w:pPr>
            <w:r w:rsidRPr="003477BC">
              <w:rPr>
                <w:b/>
                <w:szCs w:val="24"/>
                <w:lang w:eastAsia="lt-LT"/>
              </w:rPr>
              <w:t>Projektų atrankos kriterijaus numeris ir pavadinimas</w:t>
            </w:r>
          </w:p>
        </w:tc>
        <w:tc>
          <w:tcPr>
            <w:tcW w:w="8877" w:type="dxa"/>
            <w:shd w:val="clear" w:color="auto" w:fill="auto"/>
          </w:tcPr>
          <w:p w14:paraId="7E6806CD" w14:textId="0F1DAA91" w:rsidR="00273835" w:rsidRDefault="00A23932" w:rsidP="00A23932">
            <w:pPr>
              <w:widowControl w:val="0"/>
              <w:ind w:left="728" w:hanging="425"/>
              <w:jc w:val="both"/>
              <w:textAlignment w:val="baseline"/>
              <w:rPr>
                <w:rFonts w:ascii="MS Gothic" w:eastAsia="MS Gothic" w:hAnsi="MS Gothic"/>
              </w:rPr>
            </w:pPr>
            <w:r>
              <w:rPr>
                <w:b/>
                <w:iCs/>
                <w:szCs w:val="24"/>
                <w:lang w:eastAsia="lt-LT"/>
              </w:rPr>
              <w:t xml:space="preserve">3. Projekte numatytos </w:t>
            </w:r>
            <w:r w:rsidR="009A723D">
              <w:rPr>
                <w:b/>
                <w:iCs/>
                <w:szCs w:val="24"/>
                <w:lang w:eastAsia="lt-LT"/>
              </w:rPr>
              <w:t xml:space="preserve">papildomos </w:t>
            </w:r>
            <w:r>
              <w:rPr>
                <w:b/>
                <w:iCs/>
                <w:szCs w:val="24"/>
                <w:lang w:eastAsia="lt-LT"/>
              </w:rPr>
              <w:t>atskirties mažinimo priemonės.</w:t>
            </w:r>
          </w:p>
        </w:tc>
      </w:tr>
      <w:tr w:rsidR="00273835" w:rsidRPr="003477BC" w14:paraId="5D76CC19" w14:textId="77777777" w:rsidTr="2C5D19BA">
        <w:tc>
          <w:tcPr>
            <w:tcW w:w="6250" w:type="dxa"/>
            <w:shd w:val="clear" w:color="auto" w:fill="auto"/>
            <w:vAlign w:val="center"/>
          </w:tcPr>
          <w:p w14:paraId="7BDEC950" w14:textId="3180D01F" w:rsidR="00273835" w:rsidRPr="003477BC" w:rsidRDefault="00273835" w:rsidP="00273835">
            <w:pPr>
              <w:widowControl w:val="0"/>
              <w:jc w:val="both"/>
              <w:textAlignment w:val="baseline"/>
              <w:rPr>
                <w:b/>
                <w:szCs w:val="24"/>
                <w:lang w:eastAsia="lt-LT"/>
              </w:rPr>
            </w:pPr>
            <w:r w:rsidRPr="003477BC">
              <w:rPr>
                <w:b/>
                <w:szCs w:val="24"/>
                <w:lang w:eastAsia="lt-LT"/>
              </w:rPr>
              <w:t>Projektų atrankos kriterijaus vertinimo metodas ir taikymas</w:t>
            </w:r>
          </w:p>
        </w:tc>
        <w:tc>
          <w:tcPr>
            <w:tcW w:w="8877" w:type="dxa"/>
            <w:shd w:val="clear" w:color="auto" w:fill="auto"/>
          </w:tcPr>
          <w:p w14:paraId="0F00968F" w14:textId="457BB5E8" w:rsidR="00E52231" w:rsidRDefault="00A23932" w:rsidP="00273835">
            <w:pPr>
              <w:rPr>
                <w:szCs w:val="24"/>
              </w:rPr>
            </w:pPr>
            <w:r>
              <w:rPr>
                <w:szCs w:val="24"/>
              </w:rPr>
              <w:t>Vertinam</w:t>
            </w:r>
            <w:r w:rsidR="00E52231">
              <w:rPr>
                <w:szCs w:val="24"/>
              </w:rPr>
              <w:t xml:space="preserve">os projekte numatytos </w:t>
            </w:r>
            <w:r w:rsidR="009A723D">
              <w:rPr>
                <w:szCs w:val="24"/>
              </w:rPr>
              <w:t xml:space="preserve">papildomos </w:t>
            </w:r>
            <w:r w:rsidR="00E52231">
              <w:rPr>
                <w:szCs w:val="24"/>
              </w:rPr>
              <w:t xml:space="preserve">atskirties mažinimo priemonės. </w:t>
            </w:r>
          </w:p>
          <w:p w14:paraId="262A1AF4" w14:textId="77777777" w:rsidR="00E52231" w:rsidRDefault="00E52231" w:rsidP="00273835">
            <w:pPr>
              <w:rPr>
                <w:szCs w:val="24"/>
              </w:rPr>
            </w:pPr>
          </w:p>
          <w:p w14:paraId="4A2A9D48" w14:textId="221A5F10" w:rsidR="00E52231" w:rsidRDefault="300E5B01" w:rsidP="00A113E2">
            <w:pPr>
              <w:jc w:val="both"/>
            </w:pPr>
            <w:r>
              <w:t>Projekt</w:t>
            </w:r>
            <w:r w:rsidR="0EF427BC">
              <w:t>e</w:t>
            </w:r>
            <w:r>
              <w:t xml:space="preserve"> </w:t>
            </w:r>
            <w:r w:rsidR="77073907">
              <w:t xml:space="preserve">numatytos priemonės </w:t>
            </w:r>
            <w:r w:rsidR="21BADC63">
              <w:t>(</w:t>
            </w:r>
            <w:r w:rsidR="15AD3416">
              <w:t xml:space="preserve">neįskaitant kultūrinės atskirties mažinimo) </w:t>
            </w:r>
            <w:r w:rsidR="77073907">
              <w:t xml:space="preserve">mažina </w:t>
            </w:r>
            <w:r w:rsidR="4B004010">
              <w:t>socialin</w:t>
            </w:r>
            <w:r w:rsidR="77073907">
              <w:t>ę</w:t>
            </w:r>
            <w:r w:rsidR="4B004010">
              <w:t xml:space="preserve">, </w:t>
            </w:r>
            <w:r>
              <w:t>geografin</w:t>
            </w:r>
            <w:r w:rsidR="77073907">
              <w:t>ę</w:t>
            </w:r>
            <w:r w:rsidR="4B004010">
              <w:t>, informacin</w:t>
            </w:r>
            <w:r w:rsidR="77073907">
              <w:t>ę</w:t>
            </w:r>
            <w:r w:rsidR="4B004010">
              <w:t xml:space="preserve"> </w:t>
            </w:r>
            <w:r w:rsidR="77073907">
              <w:t xml:space="preserve">ar kitokią </w:t>
            </w:r>
            <w:r w:rsidR="4B004010">
              <w:t>atskirt</w:t>
            </w:r>
            <w:r w:rsidR="46F42B5E">
              <w:t xml:space="preserve">į </w:t>
            </w:r>
            <w:r w:rsidR="4B004010">
              <w:t>suteikdamas tikslinėmis grupėms naujų, praturtinančių patirčių</w:t>
            </w:r>
            <w:r w:rsidR="16670144">
              <w:t xml:space="preserve">, o pasirinktos atskirties mažinimo priemonės </w:t>
            </w:r>
            <w:r w:rsidR="685188E0">
              <w:t>yra</w:t>
            </w:r>
            <w:r w:rsidR="16670144">
              <w:t xml:space="preserve"> </w:t>
            </w:r>
            <w:r w:rsidR="4B004010">
              <w:t>pagrįstos</w:t>
            </w:r>
            <w:r w:rsidR="16670144">
              <w:t>, įtraukios</w:t>
            </w:r>
            <w:r w:rsidR="4B004010">
              <w:t xml:space="preserve"> ir kompleksiškos (lokacijų, formų ar medijų įvairove, socioekonominiu aspektu</w:t>
            </w:r>
            <w:r w:rsidR="16670144">
              <w:t xml:space="preserve"> ir </w:t>
            </w:r>
            <w:r>
              <w:t>kt</w:t>
            </w:r>
            <w:r w:rsidR="16670144">
              <w:t>.</w:t>
            </w:r>
            <w:r w:rsidR="4B004010">
              <w:t>).</w:t>
            </w:r>
            <w:r w:rsidR="46F42B5E">
              <w:t xml:space="preserve"> </w:t>
            </w:r>
          </w:p>
          <w:p w14:paraId="0ADF12B6" w14:textId="5A2F50D7" w:rsidR="001D68EB" w:rsidRPr="00992956" w:rsidRDefault="00293C63" w:rsidP="005A34C1">
            <w:pPr>
              <w:spacing w:before="120" w:after="120"/>
              <w:jc w:val="both"/>
            </w:pPr>
            <w:r w:rsidRPr="2C5D19BA">
              <w:rPr>
                <w:color w:val="000000" w:themeColor="text1"/>
              </w:rPr>
              <w:t>Atitiktis vertinama pagal pareiškėjo kartu su PĮP pateiktą informaciją</w:t>
            </w:r>
            <w:r w:rsidR="00992956" w:rsidRPr="2C5D19BA">
              <w:rPr>
                <w:color w:val="000000" w:themeColor="text1"/>
              </w:rPr>
              <w:t xml:space="preserve"> - a</w:t>
            </w:r>
            <w:r>
              <w:t>tskirties mažinimo priemonių aprašymą</w:t>
            </w:r>
            <w:r w:rsidR="7EB979D5">
              <w:t xml:space="preserve"> laisva forma</w:t>
            </w:r>
            <w:r w:rsidR="00F0174B">
              <w:t>, atskleidžiant</w:t>
            </w:r>
            <w:r>
              <w:t xml:space="preserve"> jų poveikio potencialą, identifikuojant </w:t>
            </w:r>
            <w:r w:rsidR="00400462">
              <w:t>tikslines grupes</w:t>
            </w:r>
            <w:r w:rsidR="0AE1E81D">
              <w:t xml:space="preserve"> ir pagrindžiant jų pasirinkimą</w:t>
            </w:r>
            <w:r w:rsidR="00400462">
              <w:t xml:space="preserve">, </w:t>
            </w:r>
            <w:r w:rsidR="00F0174B">
              <w:t>argumentuojant priemonių pasirinkimus, numatant aktyvų ir įtraukiantį bendravimą su atskirtį patiriančia grupe.</w:t>
            </w:r>
            <w:r w:rsidR="77EEA57B">
              <w:t xml:space="preserve"> </w:t>
            </w:r>
            <w:r w:rsidR="00F0174B">
              <w:t xml:space="preserve">  </w:t>
            </w:r>
            <w:r w:rsidR="00400462">
              <w:t xml:space="preserve"> </w:t>
            </w:r>
          </w:p>
          <w:p w14:paraId="0DB53F6A" w14:textId="77777777" w:rsidR="001D68EB" w:rsidRDefault="001D68EB" w:rsidP="005A34C1">
            <w:pPr>
              <w:jc w:val="both"/>
              <w:rPr>
                <w:bCs/>
                <w:color w:val="000000" w:themeColor="text1"/>
                <w:szCs w:val="24"/>
                <w:lang w:eastAsia="lt-LT"/>
              </w:rPr>
            </w:pPr>
          </w:p>
          <w:p w14:paraId="176DB483" w14:textId="4C5DD855" w:rsidR="00293C63" w:rsidRPr="001D68EB" w:rsidRDefault="00293C63" w:rsidP="005A34C1">
            <w:pPr>
              <w:jc w:val="both"/>
              <w:rPr>
                <w:bCs/>
                <w:color w:val="000000" w:themeColor="text1"/>
                <w:szCs w:val="24"/>
                <w:lang w:eastAsia="lt-LT"/>
              </w:rPr>
            </w:pPr>
            <w:r w:rsidRPr="001D68EB">
              <w:rPr>
                <w:bCs/>
                <w:color w:val="000000" w:themeColor="text1"/>
                <w:szCs w:val="24"/>
                <w:lang w:eastAsia="lt-LT"/>
              </w:rPr>
              <w:t>Kriterijus taikomas</w:t>
            </w:r>
            <w:r w:rsidR="001D68EB" w:rsidRPr="001D68EB">
              <w:rPr>
                <w:bCs/>
                <w:color w:val="000000" w:themeColor="text1"/>
                <w:szCs w:val="24"/>
                <w:lang w:eastAsia="lt-LT"/>
              </w:rPr>
              <w:t xml:space="preserve"> viso projekto vertinimo metu. </w:t>
            </w:r>
          </w:p>
          <w:p w14:paraId="66B2C68D" w14:textId="77777777" w:rsidR="00293C63" w:rsidRDefault="00293C63" w:rsidP="005A34C1">
            <w:pPr>
              <w:jc w:val="both"/>
              <w:rPr>
                <w:color w:val="FF0000"/>
                <w:szCs w:val="24"/>
              </w:rPr>
            </w:pPr>
          </w:p>
          <w:p w14:paraId="1846547E" w14:textId="1C0976F7" w:rsidR="005A34C1" w:rsidRDefault="00293C63" w:rsidP="009835FE">
            <w:pPr>
              <w:jc w:val="both"/>
              <w:rPr>
                <w:szCs w:val="24"/>
              </w:rPr>
            </w:pPr>
            <w:r w:rsidRPr="00311BBF">
              <w:rPr>
                <w:szCs w:val="24"/>
              </w:rPr>
              <w:t xml:space="preserve">Šiam </w:t>
            </w:r>
            <w:r>
              <w:rPr>
                <w:szCs w:val="24"/>
              </w:rPr>
              <w:t xml:space="preserve">kriterijui nustatomas didžiausias vertinimo balas </w:t>
            </w:r>
            <w:r w:rsidR="00B0553C">
              <w:rPr>
                <w:szCs w:val="24"/>
              </w:rPr>
              <w:t xml:space="preserve">– </w:t>
            </w:r>
            <w:r w:rsidR="00B35701">
              <w:rPr>
                <w:szCs w:val="24"/>
              </w:rPr>
              <w:t>40</w:t>
            </w:r>
            <w:r>
              <w:rPr>
                <w:szCs w:val="24"/>
              </w:rPr>
              <w:t>.</w:t>
            </w:r>
            <w:r w:rsidR="0058761F">
              <w:rPr>
                <w:szCs w:val="24"/>
              </w:rPr>
              <w:t xml:space="preserve"> (</w:t>
            </w:r>
            <w:r w:rsidR="00B35701">
              <w:rPr>
                <w:szCs w:val="24"/>
              </w:rPr>
              <w:t>4</w:t>
            </w:r>
            <w:r w:rsidR="0058761F">
              <w:rPr>
                <w:szCs w:val="24"/>
              </w:rPr>
              <w:t xml:space="preserve">0 balų skiriami jeigu projekte </w:t>
            </w:r>
            <w:r w:rsidR="005A34C1">
              <w:rPr>
                <w:szCs w:val="24"/>
              </w:rPr>
              <w:t xml:space="preserve">numatytos atskirties mažinimo priemonės pagrįstos, įtraukios ir kompleksiškos, </w:t>
            </w:r>
            <w:r w:rsidR="00B35701">
              <w:rPr>
                <w:szCs w:val="24"/>
              </w:rPr>
              <w:t>20</w:t>
            </w:r>
            <w:r w:rsidR="0058761F">
              <w:rPr>
                <w:szCs w:val="24"/>
              </w:rPr>
              <w:t xml:space="preserve"> balų skiriami jeigu projekt</w:t>
            </w:r>
            <w:r w:rsidR="005A34C1">
              <w:rPr>
                <w:szCs w:val="24"/>
              </w:rPr>
              <w:t xml:space="preserve">o pasirinktos atskirties mažinimo priemonės </w:t>
            </w:r>
            <w:r w:rsidR="0058761F">
              <w:rPr>
                <w:szCs w:val="24"/>
              </w:rPr>
              <w:t xml:space="preserve">iš dalies </w:t>
            </w:r>
            <w:r w:rsidR="005A34C1">
              <w:rPr>
                <w:szCs w:val="24"/>
              </w:rPr>
              <w:t xml:space="preserve">pagrįstos, įtraukios ir kompleksiškos, </w:t>
            </w:r>
            <w:r w:rsidR="0058761F">
              <w:rPr>
                <w:szCs w:val="24"/>
              </w:rPr>
              <w:t>0 balų skiriami jeigu projekte nėra įtrauktos atskirties mažinimo priemonės).</w:t>
            </w:r>
          </w:p>
          <w:p w14:paraId="2CDE0BC8" w14:textId="7A07CCBC" w:rsidR="009835FE" w:rsidRPr="00B0553C" w:rsidRDefault="009835FE" w:rsidP="009835FE">
            <w:pPr>
              <w:jc w:val="both"/>
              <w:rPr>
                <w:szCs w:val="24"/>
              </w:rPr>
            </w:pPr>
          </w:p>
        </w:tc>
      </w:tr>
      <w:tr w:rsidR="00273835" w:rsidRPr="003477BC" w14:paraId="1D541D88" w14:textId="77777777" w:rsidTr="2C5D19BA">
        <w:tc>
          <w:tcPr>
            <w:tcW w:w="6250" w:type="dxa"/>
            <w:shd w:val="clear" w:color="auto" w:fill="auto"/>
            <w:vAlign w:val="center"/>
          </w:tcPr>
          <w:p w14:paraId="6EFF45BA" w14:textId="3EFD9AA9" w:rsidR="00273835" w:rsidRPr="003477BC" w:rsidRDefault="00273835" w:rsidP="00273835">
            <w:pPr>
              <w:widowControl w:val="0"/>
              <w:jc w:val="both"/>
              <w:textAlignment w:val="baseline"/>
              <w:rPr>
                <w:b/>
                <w:szCs w:val="24"/>
                <w:lang w:eastAsia="lt-LT"/>
              </w:rPr>
            </w:pPr>
            <w:r w:rsidRPr="003477BC">
              <w:rPr>
                <w:b/>
                <w:szCs w:val="24"/>
                <w:lang w:eastAsia="lt-LT"/>
              </w:rPr>
              <w:lastRenderedPageBreak/>
              <w:t>Projektų atrankos kriterijaus pasirinkimo pagrindimas</w:t>
            </w:r>
          </w:p>
        </w:tc>
        <w:tc>
          <w:tcPr>
            <w:tcW w:w="8877" w:type="dxa"/>
            <w:shd w:val="clear" w:color="auto" w:fill="auto"/>
          </w:tcPr>
          <w:p w14:paraId="6F5EC58D" w14:textId="050AE803" w:rsidR="00350576" w:rsidRDefault="00273835" w:rsidP="00B0553C">
            <w:pPr>
              <w:widowControl w:val="0"/>
              <w:jc w:val="both"/>
              <w:textAlignment w:val="baseline"/>
              <w:rPr>
                <w:bCs/>
                <w:iCs/>
                <w:szCs w:val="24"/>
                <w:lang w:eastAsia="lt-LT"/>
              </w:rPr>
            </w:pPr>
            <w:r>
              <w:rPr>
                <w:bCs/>
                <w:iCs/>
                <w:szCs w:val="24"/>
                <w:lang w:eastAsia="lt-LT"/>
              </w:rPr>
              <w:t>Kriterijus pasirinktas siekiant</w:t>
            </w:r>
            <w:r w:rsidR="00350576">
              <w:rPr>
                <w:bCs/>
                <w:iCs/>
                <w:szCs w:val="24"/>
                <w:lang w:eastAsia="lt-LT"/>
              </w:rPr>
              <w:t>, kad įgyvendinami projektai, pagal galimybes, pasitelktų kompleksiškas atskirties mažinimo priemones (</w:t>
            </w:r>
            <w:r w:rsidR="00A62FCB">
              <w:rPr>
                <w:bCs/>
                <w:iCs/>
                <w:szCs w:val="24"/>
                <w:lang w:eastAsia="lt-LT"/>
              </w:rPr>
              <w:t xml:space="preserve">siektų </w:t>
            </w:r>
            <w:r w:rsidR="00350576">
              <w:rPr>
                <w:bCs/>
                <w:iCs/>
                <w:szCs w:val="24"/>
                <w:lang w:eastAsia="lt-LT"/>
              </w:rPr>
              <w:t>mažinti ne tik kultūrinę atskirtį</w:t>
            </w:r>
            <w:r w:rsidR="00A62FCB">
              <w:rPr>
                <w:bCs/>
                <w:iCs/>
                <w:szCs w:val="24"/>
                <w:lang w:eastAsia="lt-LT"/>
              </w:rPr>
              <w:t xml:space="preserve">) tokiu būdu didinant projekto vertę ir daromą poveikį.  </w:t>
            </w:r>
            <w:r w:rsidR="00350576">
              <w:rPr>
                <w:bCs/>
                <w:iCs/>
                <w:szCs w:val="24"/>
                <w:lang w:eastAsia="lt-LT"/>
              </w:rPr>
              <w:t xml:space="preserve"> </w:t>
            </w:r>
          </w:p>
          <w:p w14:paraId="68B92E92" w14:textId="77777777" w:rsidR="00350576" w:rsidRDefault="00350576" w:rsidP="00B0553C">
            <w:pPr>
              <w:widowControl w:val="0"/>
              <w:jc w:val="both"/>
              <w:textAlignment w:val="baseline"/>
              <w:rPr>
                <w:bCs/>
                <w:iCs/>
                <w:szCs w:val="24"/>
                <w:lang w:eastAsia="lt-LT"/>
              </w:rPr>
            </w:pPr>
          </w:p>
          <w:p w14:paraId="5222D50C" w14:textId="41515119" w:rsidR="00273835" w:rsidRPr="003D7489" w:rsidRDefault="65DA148C" w:rsidP="2C5D19BA">
            <w:pPr>
              <w:widowControl w:val="0"/>
              <w:jc w:val="both"/>
              <w:textAlignment w:val="baseline"/>
              <w:rPr>
                <w:color w:val="000000" w:themeColor="text1"/>
              </w:rPr>
            </w:pPr>
            <w:r w:rsidRPr="2C5D19BA">
              <w:rPr>
                <w:color w:val="000000" w:themeColor="text1"/>
              </w:rPr>
              <w:t>Nustatytas prioritetas padės atrinkti projektus, kurie labiausiai prisidės prie lygių galimybių visiems horizontaliojo principo  siekiant užtikrinti kultūrinės atskirties mažinimą.</w:t>
            </w:r>
          </w:p>
        </w:tc>
      </w:tr>
    </w:tbl>
    <w:p w14:paraId="17601BAF" w14:textId="77777777" w:rsidR="00B35701" w:rsidRDefault="00B35701">
      <w:pPr>
        <w:widowControl w:val="0"/>
        <w:spacing w:line="240" w:lineRule="exact"/>
        <w:jc w:val="center"/>
        <w:textAlignment w:val="baseline"/>
        <w:rPr>
          <w:szCs w:val="24"/>
        </w:rPr>
      </w:pPr>
    </w:p>
    <w:p w14:paraId="1221B249" w14:textId="19C78C5A" w:rsidR="0007631D" w:rsidRPr="003477BC" w:rsidRDefault="00275C9A">
      <w:pPr>
        <w:widowControl w:val="0"/>
        <w:spacing w:line="240" w:lineRule="exact"/>
        <w:jc w:val="center"/>
        <w:textAlignment w:val="baseline"/>
        <w:rPr>
          <w:szCs w:val="24"/>
        </w:rPr>
      </w:pPr>
      <w:r w:rsidRPr="003477BC">
        <w:rPr>
          <w:szCs w:val="24"/>
        </w:rPr>
        <w:t>_____________________</w:t>
      </w:r>
    </w:p>
    <w:sectPr w:rsidR="0007631D" w:rsidRPr="003477BC" w:rsidSect="00EC0CF8">
      <w:headerReference w:type="default" r:id="rId14"/>
      <w:pgSz w:w="16838" w:h="11906" w:orient="landscape" w:code="9"/>
      <w:pgMar w:top="1134" w:right="567"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CE088" w14:textId="77777777" w:rsidR="00EC0CF8" w:rsidRDefault="00EC0CF8" w:rsidP="00414721">
      <w:r>
        <w:separator/>
      </w:r>
    </w:p>
  </w:endnote>
  <w:endnote w:type="continuationSeparator" w:id="0">
    <w:p w14:paraId="5B496706" w14:textId="77777777" w:rsidR="00EC0CF8" w:rsidRDefault="00EC0CF8" w:rsidP="0041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06CA0" w14:textId="77777777" w:rsidR="00EC0CF8" w:rsidRDefault="00EC0CF8" w:rsidP="00414721">
      <w:r>
        <w:separator/>
      </w:r>
    </w:p>
  </w:footnote>
  <w:footnote w:type="continuationSeparator" w:id="0">
    <w:p w14:paraId="44E3C8DD" w14:textId="77777777" w:rsidR="00EC0CF8" w:rsidRDefault="00EC0CF8" w:rsidP="00414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223016"/>
      <w:docPartObj>
        <w:docPartGallery w:val="Page Numbers (Top of Page)"/>
        <w:docPartUnique/>
      </w:docPartObj>
    </w:sdtPr>
    <w:sdtEndPr/>
    <w:sdtContent>
      <w:p w14:paraId="6115E7AD" w14:textId="7D048911" w:rsidR="00414721" w:rsidRDefault="00414721">
        <w:pPr>
          <w:pStyle w:val="Antrats"/>
          <w:jc w:val="center"/>
        </w:pPr>
        <w:r>
          <w:fldChar w:fldCharType="begin"/>
        </w:r>
        <w:r>
          <w:instrText>PAGE   \* MERGEFORMAT</w:instrText>
        </w:r>
        <w:r>
          <w:fldChar w:fldCharType="separate"/>
        </w:r>
        <w:r>
          <w:t>2</w:t>
        </w:r>
        <w:r>
          <w:fldChar w:fldCharType="end"/>
        </w:r>
      </w:p>
    </w:sdtContent>
  </w:sdt>
  <w:p w14:paraId="7CF54502" w14:textId="77777777" w:rsidR="00414721" w:rsidRDefault="004147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C97"/>
    <w:multiLevelType w:val="hybridMultilevel"/>
    <w:tmpl w:val="EAD82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A84ABC"/>
    <w:multiLevelType w:val="hybridMultilevel"/>
    <w:tmpl w:val="BC30F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5B76B6"/>
    <w:multiLevelType w:val="hybridMultilevel"/>
    <w:tmpl w:val="EEE21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C56528"/>
    <w:multiLevelType w:val="hybridMultilevel"/>
    <w:tmpl w:val="D2188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1C434B"/>
    <w:multiLevelType w:val="hybridMultilevel"/>
    <w:tmpl w:val="88280F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1759E2"/>
    <w:multiLevelType w:val="hybridMultilevel"/>
    <w:tmpl w:val="EF368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9B27F5"/>
    <w:multiLevelType w:val="hybridMultilevel"/>
    <w:tmpl w:val="E8EC66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A846F6"/>
    <w:multiLevelType w:val="hybridMultilevel"/>
    <w:tmpl w:val="22CC4F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9549997">
    <w:abstractNumId w:val="3"/>
  </w:num>
  <w:num w:numId="2" w16cid:durableId="998967330">
    <w:abstractNumId w:val="1"/>
  </w:num>
  <w:num w:numId="3" w16cid:durableId="1736851861">
    <w:abstractNumId w:val="2"/>
  </w:num>
  <w:num w:numId="4" w16cid:durableId="1437292131">
    <w:abstractNumId w:val="7"/>
  </w:num>
  <w:num w:numId="5" w16cid:durableId="2114477233">
    <w:abstractNumId w:val="5"/>
  </w:num>
  <w:num w:numId="6" w16cid:durableId="78599928">
    <w:abstractNumId w:val="4"/>
  </w:num>
  <w:num w:numId="7" w16cid:durableId="1401173118">
    <w:abstractNumId w:val="0"/>
  </w:num>
  <w:num w:numId="8" w16cid:durableId="708262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136DB"/>
    <w:rsid w:val="0003565F"/>
    <w:rsid w:val="0006734D"/>
    <w:rsid w:val="000755CB"/>
    <w:rsid w:val="0007631D"/>
    <w:rsid w:val="0008112D"/>
    <w:rsid w:val="000C6394"/>
    <w:rsid w:val="000E1A1D"/>
    <w:rsid w:val="000F1ECD"/>
    <w:rsid w:val="001447C5"/>
    <w:rsid w:val="00147940"/>
    <w:rsid w:val="00152404"/>
    <w:rsid w:val="00155528"/>
    <w:rsid w:val="00156512"/>
    <w:rsid w:val="0017570C"/>
    <w:rsid w:val="00195C67"/>
    <w:rsid w:val="00196B37"/>
    <w:rsid w:val="0019744D"/>
    <w:rsid w:val="001C34C5"/>
    <w:rsid w:val="001D3F4D"/>
    <w:rsid w:val="001D68EB"/>
    <w:rsid w:val="001F4220"/>
    <w:rsid w:val="00230571"/>
    <w:rsid w:val="00273835"/>
    <w:rsid w:val="00275C9A"/>
    <w:rsid w:val="00276A4F"/>
    <w:rsid w:val="00280328"/>
    <w:rsid w:val="00281619"/>
    <w:rsid w:val="00284118"/>
    <w:rsid w:val="00291418"/>
    <w:rsid w:val="002916FA"/>
    <w:rsid w:val="00293C63"/>
    <w:rsid w:val="002A51CF"/>
    <w:rsid w:val="002C0997"/>
    <w:rsid w:val="002C4016"/>
    <w:rsid w:val="002C73E8"/>
    <w:rsid w:val="002C75B5"/>
    <w:rsid w:val="002D65CB"/>
    <w:rsid w:val="00311BBF"/>
    <w:rsid w:val="00326D9F"/>
    <w:rsid w:val="003477BC"/>
    <w:rsid w:val="00350576"/>
    <w:rsid w:val="00350D5C"/>
    <w:rsid w:val="003966A0"/>
    <w:rsid w:val="00397EC9"/>
    <w:rsid w:val="003A70D8"/>
    <w:rsid w:val="003B08F4"/>
    <w:rsid w:val="003B3634"/>
    <w:rsid w:val="003D7489"/>
    <w:rsid w:val="00400462"/>
    <w:rsid w:val="00406A98"/>
    <w:rsid w:val="00414721"/>
    <w:rsid w:val="00426207"/>
    <w:rsid w:val="0043641C"/>
    <w:rsid w:val="004550D5"/>
    <w:rsid w:val="00472188"/>
    <w:rsid w:val="0048090E"/>
    <w:rsid w:val="004B60A1"/>
    <w:rsid w:val="004D63A2"/>
    <w:rsid w:val="004E246E"/>
    <w:rsid w:val="004E29FC"/>
    <w:rsid w:val="005047EE"/>
    <w:rsid w:val="005251F5"/>
    <w:rsid w:val="005252C4"/>
    <w:rsid w:val="00550E2B"/>
    <w:rsid w:val="0058761F"/>
    <w:rsid w:val="005A34C1"/>
    <w:rsid w:val="005D4F8A"/>
    <w:rsid w:val="006645DF"/>
    <w:rsid w:val="00675DD0"/>
    <w:rsid w:val="006A1B0C"/>
    <w:rsid w:val="006B09DA"/>
    <w:rsid w:val="006B39A4"/>
    <w:rsid w:val="00702B4E"/>
    <w:rsid w:val="00740CEA"/>
    <w:rsid w:val="00743059"/>
    <w:rsid w:val="00744296"/>
    <w:rsid w:val="00790408"/>
    <w:rsid w:val="007B31F4"/>
    <w:rsid w:val="00805666"/>
    <w:rsid w:val="0082122F"/>
    <w:rsid w:val="008333F3"/>
    <w:rsid w:val="00840FD1"/>
    <w:rsid w:val="00843228"/>
    <w:rsid w:val="00863544"/>
    <w:rsid w:val="008740AE"/>
    <w:rsid w:val="008A70F3"/>
    <w:rsid w:val="008D695A"/>
    <w:rsid w:val="00963CDE"/>
    <w:rsid w:val="00976148"/>
    <w:rsid w:val="009835FE"/>
    <w:rsid w:val="00992956"/>
    <w:rsid w:val="00996810"/>
    <w:rsid w:val="009A2090"/>
    <w:rsid w:val="009A59B4"/>
    <w:rsid w:val="009A6280"/>
    <w:rsid w:val="009A723D"/>
    <w:rsid w:val="009D38D1"/>
    <w:rsid w:val="009E7594"/>
    <w:rsid w:val="009F7F45"/>
    <w:rsid w:val="00A07C8D"/>
    <w:rsid w:val="00A113E2"/>
    <w:rsid w:val="00A23932"/>
    <w:rsid w:val="00A23D7B"/>
    <w:rsid w:val="00A360BF"/>
    <w:rsid w:val="00A4372E"/>
    <w:rsid w:val="00A44B27"/>
    <w:rsid w:val="00A572A3"/>
    <w:rsid w:val="00A62FCB"/>
    <w:rsid w:val="00A66513"/>
    <w:rsid w:val="00A95884"/>
    <w:rsid w:val="00AB2E8F"/>
    <w:rsid w:val="00AF7571"/>
    <w:rsid w:val="00B0553C"/>
    <w:rsid w:val="00B06977"/>
    <w:rsid w:val="00B35701"/>
    <w:rsid w:val="00B50119"/>
    <w:rsid w:val="00B66263"/>
    <w:rsid w:val="00BD0AD5"/>
    <w:rsid w:val="00C14410"/>
    <w:rsid w:val="00C24CDF"/>
    <w:rsid w:val="00C42E60"/>
    <w:rsid w:val="00C67669"/>
    <w:rsid w:val="00C778F1"/>
    <w:rsid w:val="00C91C97"/>
    <w:rsid w:val="00CE2642"/>
    <w:rsid w:val="00CF3EC1"/>
    <w:rsid w:val="00D07ADD"/>
    <w:rsid w:val="00D9212A"/>
    <w:rsid w:val="00D929D4"/>
    <w:rsid w:val="00DB42E1"/>
    <w:rsid w:val="00E123A6"/>
    <w:rsid w:val="00E17ECA"/>
    <w:rsid w:val="00E37126"/>
    <w:rsid w:val="00E52231"/>
    <w:rsid w:val="00E53667"/>
    <w:rsid w:val="00E71C25"/>
    <w:rsid w:val="00EC0CF8"/>
    <w:rsid w:val="00EC2E51"/>
    <w:rsid w:val="00F0174B"/>
    <w:rsid w:val="00F178E9"/>
    <w:rsid w:val="00F639C5"/>
    <w:rsid w:val="00F715C1"/>
    <w:rsid w:val="0122E40A"/>
    <w:rsid w:val="02AE52A9"/>
    <w:rsid w:val="02C36E90"/>
    <w:rsid w:val="03464EE3"/>
    <w:rsid w:val="0390B178"/>
    <w:rsid w:val="08901D1A"/>
    <w:rsid w:val="08A0360E"/>
    <w:rsid w:val="08EEE70B"/>
    <w:rsid w:val="0AE1E81D"/>
    <w:rsid w:val="0B468677"/>
    <w:rsid w:val="0E6AB252"/>
    <w:rsid w:val="0EF427BC"/>
    <w:rsid w:val="10A919BB"/>
    <w:rsid w:val="1247E4C3"/>
    <w:rsid w:val="12D7786C"/>
    <w:rsid w:val="13C0A6B4"/>
    <w:rsid w:val="13CDECB9"/>
    <w:rsid w:val="15AD3416"/>
    <w:rsid w:val="16670144"/>
    <w:rsid w:val="17AC8233"/>
    <w:rsid w:val="18F90349"/>
    <w:rsid w:val="193E4790"/>
    <w:rsid w:val="1AF370B1"/>
    <w:rsid w:val="1C3CC622"/>
    <w:rsid w:val="1CDD20B2"/>
    <w:rsid w:val="1EE5F373"/>
    <w:rsid w:val="1F1FC5C3"/>
    <w:rsid w:val="2033F246"/>
    <w:rsid w:val="21BADC63"/>
    <w:rsid w:val="23898F7B"/>
    <w:rsid w:val="2507835D"/>
    <w:rsid w:val="263F1150"/>
    <w:rsid w:val="26CF979C"/>
    <w:rsid w:val="29B570B2"/>
    <w:rsid w:val="2C324A7E"/>
    <w:rsid w:val="2C5D19BA"/>
    <w:rsid w:val="2E1D42C6"/>
    <w:rsid w:val="2E2640D1"/>
    <w:rsid w:val="2E46FA53"/>
    <w:rsid w:val="2E87B897"/>
    <w:rsid w:val="2FAE677F"/>
    <w:rsid w:val="2FCC95E8"/>
    <w:rsid w:val="300E5B01"/>
    <w:rsid w:val="32F4FA39"/>
    <w:rsid w:val="36061B07"/>
    <w:rsid w:val="372C23DE"/>
    <w:rsid w:val="37871C95"/>
    <w:rsid w:val="37C2E998"/>
    <w:rsid w:val="38753754"/>
    <w:rsid w:val="38BA7125"/>
    <w:rsid w:val="38D6C3B9"/>
    <w:rsid w:val="39FE5D92"/>
    <w:rsid w:val="3A82B22F"/>
    <w:rsid w:val="3B43E3C6"/>
    <w:rsid w:val="3C14D02E"/>
    <w:rsid w:val="3C665524"/>
    <w:rsid w:val="40A24F3A"/>
    <w:rsid w:val="45736495"/>
    <w:rsid w:val="46594B95"/>
    <w:rsid w:val="46F42B5E"/>
    <w:rsid w:val="48561246"/>
    <w:rsid w:val="49A27B3F"/>
    <w:rsid w:val="49A2A671"/>
    <w:rsid w:val="49E517A4"/>
    <w:rsid w:val="4B004010"/>
    <w:rsid w:val="4B290A10"/>
    <w:rsid w:val="4BAB4641"/>
    <w:rsid w:val="4D42D583"/>
    <w:rsid w:val="4E412A3C"/>
    <w:rsid w:val="4E82A813"/>
    <w:rsid w:val="4E9E6E9D"/>
    <w:rsid w:val="4F006518"/>
    <w:rsid w:val="515CAFA9"/>
    <w:rsid w:val="5268B304"/>
    <w:rsid w:val="53092AEB"/>
    <w:rsid w:val="533B2631"/>
    <w:rsid w:val="53FA638B"/>
    <w:rsid w:val="5633A17C"/>
    <w:rsid w:val="5782A9EF"/>
    <w:rsid w:val="5AC7D116"/>
    <w:rsid w:val="5AE07BD0"/>
    <w:rsid w:val="5B1C034C"/>
    <w:rsid w:val="5B93009F"/>
    <w:rsid w:val="5D2E1248"/>
    <w:rsid w:val="5DA94982"/>
    <w:rsid w:val="5EEE4C93"/>
    <w:rsid w:val="5EFCA316"/>
    <w:rsid w:val="632B045B"/>
    <w:rsid w:val="634B653C"/>
    <w:rsid w:val="6487851B"/>
    <w:rsid w:val="658020CB"/>
    <w:rsid w:val="65BCAF76"/>
    <w:rsid w:val="65DA148C"/>
    <w:rsid w:val="66B0D409"/>
    <w:rsid w:val="685188E0"/>
    <w:rsid w:val="6A194356"/>
    <w:rsid w:val="6A896CD6"/>
    <w:rsid w:val="6CA50D7A"/>
    <w:rsid w:val="6CEA4D1A"/>
    <w:rsid w:val="6D39D0AD"/>
    <w:rsid w:val="6E763D5F"/>
    <w:rsid w:val="7096A958"/>
    <w:rsid w:val="71AC3959"/>
    <w:rsid w:val="731FE533"/>
    <w:rsid w:val="74A84E37"/>
    <w:rsid w:val="75684EC6"/>
    <w:rsid w:val="75F2FA0B"/>
    <w:rsid w:val="76A9D55B"/>
    <w:rsid w:val="76E26CAE"/>
    <w:rsid w:val="77073907"/>
    <w:rsid w:val="775AA2FE"/>
    <w:rsid w:val="77EEA57B"/>
    <w:rsid w:val="7847B904"/>
    <w:rsid w:val="78C5AFAA"/>
    <w:rsid w:val="7B267265"/>
    <w:rsid w:val="7C0C701E"/>
    <w:rsid w:val="7C4B8ED9"/>
    <w:rsid w:val="7D7EE6B4"/>
    <w:rsid w:val="7DFC013E"/>
    <w:rsid w:val="7E236A05"/>
    <w:rsid w:val="7E91960A"/>
    <w:rsid w:val="7EB979D5"/>
    <w:rsid w:val="7FC662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5BB5A663-EE4B-4B0A-BEEA-42F93A23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4E246E"/>
  </w:style>
  <w:style w:type="paragraph" w:styleId="Antrats">
    <w:name w:val="header"/>
    <w:basedOn w:val="prastasis"/>
    <w:link w:val="AntratsDiagrama"/>
    <w:uiPriority w:val="99"/>
    <w:unhideWhenUsed/>
    <w:rsid w:val="00414721"/>
    <w:pPr>
      <w:tabs>
        <w:tab w:val="center" w:pos="4819"/>
        <w:tab w:val="right" w:pos="9638"/>
      </w:tabs>
    </w:pPr>
  </w:style>
  <w:style w:type="character" w:customStyle="1" w:styleId="AntratsDiagrama">
    <w:name w:val="Antraštės Diagrama"/>
    <w:basedOn w:val="Numatytasispastraiposriftas"/>
    <w:link w:val="Antrats"/>
    <w:uiPriority w:val="99"/>
    <w:rsid w:val="00414721"/>
  </w:style>
  <w:style w:type="paragraph" w:styleId="Porat">
    <w:name w:val="footer"/>
    <w:basedOn w:val="prastasis"/>
    <w:link w:val="PoratDiagrama"/>
    <w:unhideWhenUsed/>
    <w:rsid w:val="00414721"/>
    <w:pPr>
      <w:tabs>
        <w:tab w:val="center" w:pos="4819"/>
        <w:tab w:val="right" w:pos="9638"/>
      </w:tabs>
    </w:pPr>
  </w:style>
  <w:style w:type="character" w:customStyle="1" w:styleId="PoratDiagrama">
    <w:name w:val="Poraštė Diagrama"/>
    <w:basedOn w:val="Numatytasispastraiposriftas"/>
    <w:link w:val="Porat"/>
    <w:rsid w:val="00414721"/>
  </w:style>
  <w:style w:type="character" w:customStyle="1" w:styleId="normaltextrun">
    <w:name w:val="normaltextrun"/>
    <w:basedOn w:val="Numatytasispastraiposriftas"/>
    <w:rsid w:val="00414721"/>
  </w:style>
  <w:style w:type="paragraph" w:styleId="Sraopastraipa">
    <w:name w:val="List Paragraph"/>
    <w:basedOn w:val="prastasis"/>
    <w:rsid w:val="00350D5C"/>
    <w:pPr>
      <w:ind w:left="720"/>
      <w:contextualSpacing/>
    </w:pPr>
  </w:style>
  <w:style w:type="paragraph" w:styleId="Debesliotekstas">
    <w:name w:val="Balloon Text"/>
    <w:basedOn w:val="prastasis"/>
    <w:link w:val="DebesliotekstasDiagrama"/>
    <w:semiHidden/>
    <w:unhideWhenUsed/>
    <w:rsid w:val="0086354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63544"/>
    <w:rPr>
      <w:rFonts w:ascii="Segoe UI" w:hAnsi="Segoe UI" w:cs="Segoe UI"/>
      <w:sz w:val="18"/>
      <w:szCs w:val="18"/>
    </w:rPr>
  </w:style>
  <w:style w:type="character" w:styleId="Komentaronuoroda">
    <w:name w:val="annotation reference"/>
    <w:basedOn w:val="Numatytasispastraiposriftas"/>
    <w:semiHidden/>
    <w:unhideWhenUsed/>
    <w:rsid w:val="00863544"/>
    <w:rPr>
      <w:sz w:val="16"/>
      <w:szCs w:val="16"/>
    </w:rPr>
  </w:style>
  <w:style w:type="paragraph" w:styleId="Komentarotekstas">
    <w:name w:val="annotation text"/>
    <w:basedOn w:val="prastasis"/>
    <w:link w:val="KomentarotekstasDiagrama"/>
    <w:semiHidden/>
    <w:unhideWhenUsed/>
    <w:rsid w:val="00863544"/>
    <w:rPr>
      <w:sz w:val="20"/>
    </w:rPr>
  </w:style>
  <w:style w:type="character" w:customStyle="1" w:styleId="KomentarotekstasDiagrama">
    <w:name w:val="Komentaro tekstas Diagrama"/>
    <w:basedOn w:val="Numatytasispastraiposriftas"/>
    <w:link w:val="Komentarotekstas"/>
    <w:semiHidden/>
    <w:rsid w:val="00863544"/>
    <w:rPr>
      <w:sz w:val="20"/>
    </w:rPr>
  </w:style>
  <w:style w:type="paragraph" w:styleId="Komentarotema">
    <w:name w:val="annotation subject"/>
    <w:basedOn w:val="Komentarotekstas"/>
    <w:next w:val="Komentarotekstas"/>
    <w:link w:val="KomentarotemaDiagrama"/>
    <w:semiHidden/>
    <w:unhideWhenUsed/>
    <w:rsid w:val="00863544"/>
    <w:rPr>
      <w:b/>
      <w:bCs/>
    </w:rPr>
  </w:style>
  <w:style w:type="character" w:customStyle="1" w:styleId="KomentarotemaDiagrama">
    <w:name w:val="Komentaro tema Diagrama"/>
    <w:basedOn w:val="KomentarotekstasDiagrama"/>
    <w:link w:val="Komentarotema"/>
    <w:semiHidden/>
    <w:rsid w:val="0086354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942E8771314A81A2C767AA6CA282D6"/>
        <w:category>
          <w:name w:val="Bendrosios nuostatos"/>
          <w:gallery w:val="placeholder"/>
        </w:category>
        <w:types>
          <w:type w:val="bbPlcHdr"/>
        </w:types>
        <w:behaviors>
          <w:behavior w:val="content"/>
        </w:behaviors>
        <w:guid w:val="{25B515EC-F44D-4620-BC43-C1907FA86071}"/>
      </w:docPartPr>
      <w:docPartBody>
        <w:p w:rsidR="00A24BD9" w:rsidRDefault="00A24BD9"/>
      </w:docPartBody>
    </w:docPart>
    <w:docPart>
      <w:docPartPr>
        <w:name w:val="782C1CC6404F4C8B9B502E143B9BBBD7"/>
        <w:category>
          <w:name w:val="Bendrosios nuostatos"/>
          <w:gallery w:val="placeholder"/>
        </w:category>
        <w:types>
          <w:type w:val="bbPlcHdr"/>
        </w:types>
        <w:behaviors>
          <w:behavior w:val="content"/>
        </w:behaviors>
        <w:guid w:val="{624DD81D-269B-4A82-9489-469C3154690F}"/>
      </w:docPartPr>
      <w:docPartBody>
        <w:p w:rsidR="00A24BD9" w:rsidRDefault="00A24BD9"/>
      </w:docPartBody>
    </w:docPart>
    <w:docPart>
      <w:docPartPr>
        <w:name w:val="76F6137AF53249CBA221A4D46E9026F1"/>
        <w:category>
          <w:name w:val="Bendrosios nuostatos"/>
          <w:gallery w:val="placeholder"/>
        </w:category>
        <w:types>
          <w:type w:val="bbPlcHdr"/>
        </w:types>
        <w:behaviors>
          <w:behavior w:val="content"/>
        </w:behaviors>
        <w:guid w:val="{8ADE68A8-632F-4A54-8782-961CCC68972D}"/>
      </w:docPartPr>
      <w:docPartBody>
        <w:p w:rsidR="00A24BD9" w:rsidRDefault="00A24BD9"/>
      </w:docPartBody>
    </w:docPart>
    <w:docPart>
      <w:docPartPr>
        <w:name w:val="DF4AF5E0D6264207BAB2A07EBB0895E7"/>
        <w:category>
          <w:name w:val="Bendrosios nuostatos"/>
          <w:gallery w:val="placeholder"/>
        </w:category>
        <w:types>
          <w:type w:val="bbPlcHdr"/>
        </w:types>
        <w:behaviors>
          <w:behavior w:val="content"/>
        </w:behaviors>
        <w:guid w:val="{C978E6E5-A17D-4FF7-B2B0-D60B42BACD4D}"/>
      </w:docPartPr>
      <w:docPartBody>
        <w:p w:rsidR="00A24BD9" w:rsidRDefault="00A24BD9"/>
      </w:docPartBody>
    </w:docPart>
    <w:docPart>
      <w:docPartPr>
        <w:name w:val="BD5BDE1895D64426B2F143040D4AAB94"/>
        <w:category>
          <w:name w:val="Bendrosios nuostatos"/>
          <w:gallery w:val="placeholder"/>
        </w:category>
        <w:types>
          <w:type w:val="bbPlcHdr"/>
        </w:types>
        <w:behaviors>
          <w:behavior w:val="content"/>
        </w:behaviors>
        <w:guid w:val="{2690EB11-A1F4-4E95-8DA5-200D23D861DE}"/>
      </w:docPartPr>
      <w:docPartBody>
        <w:p w:rsidR="00A24BD9" w:rsidRDefault="00A24BD9"/>
      </w:docPartBody>
    </w:docPart>
    <w:docPart>
      <w:docPartPr>
        <w:name w:val="44988062BE804BF991F3BF18753BD497"/>
        <w:category>
          <w:name w:val="Bendrosios nuostatos"/>
          <w:gallery w:val="placeholder"/>
        </w:category>
        <w:types>
          <w:type w:val="bbPlcHdr"/>
        </w:types>
        <w:behaviors>
          <w:behavior w:val="content"/>
        </w:behaviors>
        <w:guid w:val="{3B534467-0137-496A-9E0B-C5F7652F2D6A}"/>
      </w:docPartPr>
      <w:docPartBody>
        <w:p w:rsidR="00E32BFB" w:rsidRDefault="00E32BFB"/>
      </w:docPartBody>
    </w:docPart>
    <w:docPart>
      <w:docPartPr>
        <w:name w:val="8E109BF755A04FE6A08BDFA2F624A689"/>
        <w:category>
          <w:name w:val="Bendrosios nuostatos"/>
          <w:gallery w:val="placeholder"/>
        </w:category>
        <w:types>
          <w:type w:val="bbPlcHdr"/>
        </w:types>
        <w:behaviors>
          <w:behavior w:val="content"/>
        </w:behaviors>
        <w:guid w:val="{347E8DEA-B6BA-4EEE-860F-8B85764D528E}"/>
      </w:docPartPr>
      <w:docPartBody>
        <w:p w:rsidR="00E32BFB" w:rsidRDefault="00E32BFB"/>
      </w:docPartBody>
    </w:docPart>
    <w:docPart>
      <w:docPartPr>
        <w:name w:val="D40A626D674849DFB1BE572D61B519B2"/>
        <w:category>
          <w:name w:val="Bendrosios nuostatos"/>
          <w:gallery w:val="placeholder"/>
        </w:category>
        <w:types>
          <w:type w:val="bbPlcHdr"/>
        </w:types>
        <w:behaviors>
          <w:behavior w:val="content"/>
        </w:behaviors>
        <w:guid w:val="{A742A86D-E1C9-4E90-83C0-9326E92E2268}"/>
      </w:docPartPr>
      <w:docPartBody>
        <w:p w:rsidR="00170180" w:rsidRDefault="00170180"/>
      </w:docPartBody>
    </w:docPart>
    <w:docPart>
      <w:docPartPr>
        <w:name w:val="3DDD6B23A1E244BE9DEED30D7AD4F1B2"/>
        <w:category>
          <w:name w:val="Bendrosios nuostatos"/>
          <w:gallery w:val="placeholder"/>
        </w:category>
        <w:types>
          <w:type w:val="bbPlcHdr"/>
        </w:types>
        <w:behaviors>
          <w:behavior w:val="content"/>
        </w:behaviors>
        <w:guid w:val="{B871CFDD-FA1B-4496-9A54-02F2580E5810}"/>
      </w:docPartPr>
      <w:docPartBody>
        <w:p w:rsidR="00170180" w:rsidRDefault="00170180"/>
      </w:docPartBody>
    </w:docPart>
    <w:docPart>
      <w:docPartPr>
        <w:name w:val="F3F3642A1EDD43479C49D71FF4F82CE2"/>
        <w:category>
          <w:name w:val="Bendrosios nuostatos"/>
          <w:gallery w:val="placeholder"/>
        </w:category>
        <w:types>
          <w:type w:val="bbPlcHdr"/>
        </w:types>
        <w:behaviors>
          <w:behavior w:val="content"/>
        </w:behaviors>
        <w:guid w:val="{4BBCFC51-0D73-4C0E-A058-7DD794772BA3}"/>
      </w:docPartPr>
      <w:docPartBody>
        <w:p w:rsidR="00170180" w:rsidRDefault="00170180"/>
      </w:docPartBody>
    </w:docPart>
    <w:docPart>
      <w:docPartPr>
        <w:name w:val="12338D4447E7408C9F1E12519A954992"/>
        <w:category>
          <w:name w:val="Bendrosios nuostatos"/>
          <w:gallery w:val="placeholder"/>
        </w:category>
        <w:types>
          <w:type w:val="bbPlcHdr"/>
        </w:types>
        <w:behaviors>
          <w:behavior w:val="content"/>
        </w:behaviors>
        <w:guid w:val="{C54DCA0F-33AF-42E2-A3FB-F5A2A42B6816}"/>
      </w:docPartPr>
      <w:docPartBody>
        <w:p w:rsidR="00170180" w:rsidRDefault="00170180"/>
      </w:docPartBody>
    </w:docPart>
    <w:docPart>
      <w:docPartPr>
        <w:name w:val="A1E072A210B844D6AA83CE30EFCC7671"/>
        <w:category>
          <w:name w:val="Bendrosios nuostatos"/>
          <w:gallery w:val="placeholder"/>
        </w:category>
        <w:types>
          <w:type w:val="bbPlcHdr"/>
        </w:types>
        <w:behaviors>
          <w:behavior w:val="content"/>
        </w:behaviors>
        <w:guid w:val="{0E0AA32D-0159-49FE-82A8-2744133A578F}"/>
      </w:docPartPr>
      <w:docPartBody>
        <w:p w:rsidR="00170180" w:rsidRDefault="00170180"/>
      </w:docPartBody>
    </w:docPart>
    <w:docPart>
      <w:docPartPr>
        <w:name w:val="6C2D6B94F24940F79A1DDA280BD4FA1B"/>
        <w:category>
          <w:name w:val="Bendrosios nuostatos"/>
          <w:gallery w:val="placeholder"/>
        </w:category>
        <w:types>
          <w:type w:val="bbPlcHdr"/>
        </w:types>
        <w:behaviors>
          <w:behavior w:val="content"/>
        </w:behaviors>
        <w:guid w:val="{75182AA9-26DB-4C45-A66F-DA4A8711D281}"/>
      </w:docPartPr>
      <w:docPartBody>
        <w:p w:rsidR="00170180" w:rsidRDefault="00170180"/>
      </w:docPartBody>
    </w:docPart>
    <w:docPart>
      <w:docPartPr>
        <w:name w:val="6E49D1006AF94BF4916900A67AC7CC66"/>
        <w:category>
          <w:name w:val="Bendrosios nuostatos"/>
          <w:gallery w:val="placeholder"/>
        </w:category>
        <w:types>
          <w:type w:val="bbPlcHdr"/>
        </w:types>
        <w:behaviors>
          <w:behavior w:val="content"/>
        </w:behaviors>
        <w:guid w:val="{34C04300-DE74-4664-888B-CE94CAEE2E06}"/>
      </w:docPartPr>
      <w:docPartBody>
        <w:p w:rsidR="00170180" w:rsidRDefault="00170180"/>
      </w:docPartBody>
    </w:docPart>
    <w:docPart>
      <w:docPartPr>
        <w:name w:val="EBEDB54FE184407C84E54F0811EA35B6"/>
        <w:category>
          <w:name w:val="Bendrosios nuostatos"/>
          <w:gallery w:val="placeholder"/>
        </w:category>
        <w:types>
          <w:type w:val="bbPlcHdr"/>
        </w:types>
        <w:behaviors>
          <w:behavior w:val="content"/>
        </w:behaviors>
        <w:guid w:val="{D3D6AF99-0FF4-453B-939E-F2AB29DFDD88}"/>
      </w:docPartPr>
      <w:docPartBody>
        <w:p w:rsidR="00170180" w:rsidRDefault="001701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D9"/>
    <w:rsid w:val="00170180"/>
    <w:rsid w:val="00A24BD9"/>
    <w:rsid w:val="00E32BFB"/>
    <w:rsid w:val="00E53667"/>
    <w:rsid w:val="00F008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6" ma:contentTypeDescription="Kurkite naują dokumentą." ma:contentTypeScope="" ma:versionID="4f13542377a3f42fe4012742bf3de485">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654c7f36d38bf15e4c03e143e29d5327"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87138-4DA7-464D-8396-70172B9C0710}">
  <ds:schemaRefs>
    <ds:schemaRef ds:uri="http://schemas.microsoft.com/sharepoint/v3/contenttype/forms"/>
  </ds:schemaRefs>
</ds:datastoreItem>
</file>

<file path=customXml/itemProps2.xml><?xml version="1.0" encoding="utf-8"?>
<ds:datastoreItem xmlns:ds="http://schemas.openxmlformats.org/officeDocument/2006/customXml" ds:itemID="{7A660B2C-B2E1-4C3C-BD8F-F491747CDFD2}">
  <ds:schemaRefs>
    <ds:schemaRef ds:uri="http://schemas.openxmlformats.org/officeDocument/2006/bibliography"/>
  </ds:schemaRefs>
</ds:datastoreItem>
</file>

<file path=customXml/itemProps3.xml><?xml version="1.0" encoding="utf-8"?>
<ds:datastoreItem xmlns:ds="http://schemas.openxmlformats.org/officeDocument/2006/customXml" ds:itemID="{93C2865A-69EF-44A3-A578-000EDC579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ADF43-94D8-4898-99FD-39C11FF8F981}">
  <ds:schemaRefs>
    <ds:schemaRef ds:uri="http://schemas.openxmlformats.org/officeDocument/2006/bibliography"/>
  </ds:schemaRefs>
</ds:datastoreItem>
</file>

<file path=customXml/itemProps5.xml><?xml version="1.0" encoding="utf-8"?>
<ds:datastoreItem xmlns:ds="http://schemas.openxmlformats.org/officeDocument/2006/customXml" ds:itemID="{BD034860-5E32-4096-9B32-1E7C4517F9C8}">
  <ds:schemaRefs>
    <ds:schemaRef ds:uri="http://schemas.openxmlformats.org/officeDocument/2006/bibliography"/>
  </ds:schemaRefs>
</ds:datastoreItem>
</file>

<file path=customXml/itemProps6.xml><?xml version="1.0" encoding="utf-8"?>
<ds:datastoreItem xmlns:ds="http://schemas.openxmlformats.org/officeDocument/2006/customXml" ds:itemID="{F96B8EDF-32AB-415D-8178-451B70DE3D18}">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F057C98E-9628-4174-BC72-0AA778F5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6546</Characters>
  <Application>Microsoft Office Word</Application>
  <DocSecurity>0</DocSecurity>
  <Lines>54</Lines>
  <Paragraphs>14</Paragraphs>
  <ScaleCrop>false</ScaleCrop>
  <Company>LR finansų ministerija</Company>
  <LinksUpToDate>false</LinksUpToDate>
  <CharactersWithSpaces>7353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Janina Krušinskaitė</cp:lastModifiedBy>
  <cp:revision>2</cp:revision>
  <cp:lastPrinted>2017-02-13T08:49:00Z</cp:lastPrinted>
  <dcterms:created xsi:type="dcterms:W3CDTF">2024-08-06T11:24:00Z</dcterms:created>
  <dcterms:modified xsi:type="dcterms:W3CDTF">2024-08-06T11:24:00Z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ies>
</file>